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A389" w14:textId="77777777" w:rsidR="00BB24EE" w:rsidRDefault="00BB24EE"/>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2126"/>
        <w:gridCol w:w="6237"/>
        <w:gridCol w:w="1843"/>
        <w:gridCol w:w="2126"/>
      </w:tblGrid>
      <w:tr w:rsidR="00BA7B60" w14:paraId="74F1C1B3" w14:textId="77777777" w:rsidTr="00237DD5">
        <w:trPr>
          <w:cantSplit/>
          <w:trHeight w:val="683"/>
        </w:trPr>
        <w:tc>
          <w:tcPr>
            <w:tcW w:w="3261" w:type="dxa"/>
            <w:vMerge w:val="restart"/>
            <w:vAlign w:val="center"/>
          </w:tcPr>
          <w:p w14:paraId="5E3A8D0F" w14:textId="27E2BAD7" w:rsidR="00BA7B60" w:rsidRDefault="00BA7B60" w:rsidP="00E31043">
            <w:pPr>
              <w:spacing w:before="80"/>
              <w:rPr>
                <w:rFonts w:cs="Arial"/>
                <w:b/>
                <w:bCs w:val="0"/>
                <w:iCs/>
                <w:noProof/>
                <w:color w:val="17365D" w:themeColor="text2" w:themeShade="BF"/>
                <w:sz w:val="28"/>
                <w:szCs w:val="28"/>
                <w:lang w:eastAsia="en-GB"/>
              </w:rPr>
            </w:pPr>
            <w:r>
              <w:rPr>
                <w:rFonts w:cs="Arial"/>
                <w:b/>
                <w:bCs w:val="0"/>
                <w:iCs/>
                <w:noProof/>
                <w:color w:val="17365D" w:themeColor="text2" w:themeShade="BF"/>
                <w:sz w:val="28"/>
                <w:szCs w:val="28"/>
                <w:lang w:eastAsia="en-GB"/>
              </w:rPr>
              <w:drawing>
                <wp:anchor distT="0" distB="0" distL="114300" distR="114300" simplePos="0" relativeHeight="251677696" behindDoc="0" locked="0" layoutInCell="1" allowOverlap="1" wp14:anchorId="40268D3E" wp14:editId="220553C6">
                  <wp:simplePos x="0" y="0"/>
                  <wp:positionH relativeFrom="column">
                    <wp:posOffset>267335</wp:posOffset>
                  </wp:positionH>
                  <wp:positionV relativeFrom="paragraph">
                    <wp:posOffset>-499745</wp:posOffset>
                  </wp:positionV>
                  <wp:extent cx="1502410" cy="541020"/>
                  <wp:effectExtent l="19050" t="0" r="2540" b="0"/>
                  <wp:wrapSquare wrapText="bothSides"/>
                  <wp:docPr id="10"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502410" cy="541020"/>
                          </a:xfrm>
                          <a:prstGeom prst="rect">
                            <a:avLst/>
                          </a:prstGeom>
                        </pic:spPr>
                      </pic:pic>
                    </a:graphicData>
                  </a:graphic>
                </wp:anchor>
              </w:drawing>
            </w:r>
            <w:r>
              <w:rPr>
                <w:rFonts w:cs="Arial"/>
                <w:b/>
                <w:bCs w:val="0"/>
                <w:iCs/>
                <w:color w:val="17365D" w:themeColor="text2" w:themeShade="BF"/>
                <w:sz w:val="28"/>
                <w:szCs w:val="28"/>
                <w:lang w:val="it-IT"/>
              </w:rPr>
              <w:t xml:space="preserve">   </w:t>
            </w:r>
            <w:r w:rsidRPr="005512A4">
              <w:rPr>
                <w:rFonts w:cs="Arial"/>
                <w:b/>
                <w:bCs w:val="0"/>
                <w:iCs/>
                <w:color w:val="17365D" w:themeColor="text2" w:themeShade="BF"/>
                <w:sz w:val="28"/>
                <w:szCs w:val="28"/>
                <w:lang w:val="it-IT"/>
              </w:rPr>
              <w:t>Risk Assessment</w:t>
            </w:r>
          </w:p>
        </w:tc>
        <w:tc>
          <w:tcPr>
            <w:tcW w:w="2126" w:type="dxa"/>
            <w:shd w:val="clear" w:color="auto" w:fill="C6D9F1" w:themeFill="text2" w:themeFillTint="33"/>
            <w:vAlign w:val="center"/>
          </w:tcPr>
          <w:p w14:paraId="07426BFE" w14:textId="70707A7C" w:rsidR="00BA7B60" w:rsidRPr="00336749" w:rsidRDefault="00BA7B60" w:rsidP="00237DD5">
            <w:pPr>
              <w:pStyle w:val="Footer"/>
              <w:jc w:val="center"/>
              <w:rPr>
                <w:rFonts w:cs="Arial"/>
                <w:b/>
                <w:iCs/>
                <w:color w:val="17365D" w:themeColor="text2" w:themeShade="BF"/>
                <w:szCs w:val="20"/>
              </w:rPr>
            </w:pPr>
            <w:r>
              <w:rPr>
                <w:rFonts w:cs="Arial"/>
                <w:b/>
                <w:iCs/>
                <w:color w:val="17365D" w:themeColor="text2" w:themeShade="BF"/>
                <w:szCs w:val="20"/>
              </w:rPr>
              <w:t>Sport/activity</w:t>
            </w:r>
          </w:p>
        </w:tc>
        <w:tc>
          <w:tcPr>
            <w:tcW w:w="6237" w:type="dxa"/>
            <w:vAlign w:val="center"/>
          </w:tcPr>
          <w:p w14:paraId="1A35B1AA" w14:textId="2617DD5C" w:rsidR="00BA7B60" w:rsidRDefault="00BA7B60" w:rsidP="00237DD5">
            <w:pPr>
              <w:pStyle w:val="Footer"/>
              <w:ind w:left="-108"/>
              <w:jc w:val="center"/>
              <w:rPr>
                <w:rFonts w:cs="Arial"/>
                <w:bCs w:val="0"/>
                <w:sz w:val="16"/>
                <w:szCs w:val="16"/>
              </w:rPr>
            </w:pPr>
            <w:r>
              <w:rPr>
                <w:rFonts w:cs="Arial"/>
                <w:bCs w:val="0"/>
                <w:sz w:val="16"/>
                <w:szCs w:val="16"/>
              </w:rPr>
              <w:t>Cross country</w:t>
            </w:r>
          </w:p>
        </w:tc>
        <w:tc>
          <w:tcPr>
            <w:tcW w:w="1843" w:type="dxa"/>
            <w:shd w:val="clear" w:color="auto" w:fill="C6D9F1" w:themeFill="text2" w:themeFillTint="33"/>
            <w:vAlign w:val="center"/>
          </w:tcPr>
          <w:p w14:paraId="18ED77B0" w14:textId="63EDE612" w:rsidR="00BA7B60" w:rsidRPr="00336749" w:rsidRDefault="00BA7B60" w:rsidP="00237DD5">
            <w:pPr>
              <w:pStyle w:val="Footer"/>
              <w:ind w:left="-108"/>
              <w:jc w:val="center"/>
              <w:rPr>
                <w:rFonts w:cs="Arial"/>
                <w:b/>
                <w:bCs w:val="0"/>
                <w:color w:val="17365D" w:themeColor="text2" w:themeShade="BF"/>
                <w:szCs w:val="20"/>
              </w:rPr>
            </w:pPr>
            <w:r w:rsidRPr="00336749">
              <w:rPr>
                <w:rFonts w:cs="Arial"/>
                <w:b/>
                <w:bCs w:val="0"/>
                <w:color w:val="17365D" w:themeColor="text2" w:themeShade="BF"/>
                <w:szCs w:val="20"/>
              </w:rPr>
              <w:t>Date</w:t>
            </w:r>
          </w:p>
        </w:tc>
        <w:tc>
          <w:tcPr>
            <w:tcW w:w="2126" w:type="dxa"/>
            <w:vAlign w:val="center"/>
          </w:tcPr>
          <w:p w14:paraId="691565DD" w14:textId="38A02A90" w:rsidR="00BA7B60" w:rsidRDefault="00BA7B60" w:rsidP="00237DD5">
            <w:pPr>
              <w:pStyle w:val="Footer"/>
              <w:ind w:left="-108"/>
              <w:jc w:val="center"/>
              <w:rPr>
                <w:rFonts w:cs="Arial"/>
                <w:b/>
                <w:bCs w:val="0"/>
                <w:sz w:val="18"/>
              </w:rPr>
            </w:pPr>
            <w:r>
              <w:rPr>
                <w:rFonts w:cs="Arial"/>
                <w:b/>
                <w:bCs w:val="0"/>
                <w:sz w:val="18"/>
              </w:rPr>
              <w:t>17.04.22</w:t>
            </w:r>
          </w:p>
        </w:tc>
      </w:tr>
      <w:tr w:rsidR="00BA7B60" w14:paraId="13289B99" w14:textId="77777777" w:rsidTr="00336749">
        <w:trPr>
          <w:cantSplit/>
          <w:trHeight w:val="683"/>
        </w:trPr>
        <w:tc>
          <w:tcPr>
            <w:tcW w:w="3261" w:type="dxa"/>
            <w:vMerge/>
            <w:vAlign w:val="center"/>
          </w:tcPr>
          <w:p w14:paraId="2DE6680E" w14:textId="0724BFE7" w:rsidR="00BA7B60" w:rsidRPr="005512A4" w:rsidRDefault="00BA7B60" w:rsidP="00E31043">
            <w:pPr>
              <w:spacing w:before="80"/>
              <w:rPr>
                <w:rFonts w:cs="Arial"/>
                <w:b/>
                <w:bCs w:val="0"/>
                <w:iCs/>
                <w:color w:val="17365D" w:themeColor="text2" w:themeShade="BF"/>
                <w:sz w:val="28"/>
                <w:szCs w:val="28"/>
                <w:lang w:val="it-IT"/>
              </w:rPr>
            </w:pPr>
          </w:p>
        </w:tc>
        <w:tc>
          <w:tcPr>
            <w:tcW w:w="2126" w:type="dxa"/>
            <w:shd w:val="clear" w:color="auto" w:fill="C6D9F1" w:themeFill="text2" w:themeFillTint="33"/>
            <w:vAlign w:val="center"/>
          </w:tcPr>
          <w:p w14:paraId="7B32BE25" w14:textId="77777777" w:rsidR="00BA7B60" w:rsidRPr="00336749" w:rsidRDefault="00BA7B60" w:rsidP="005512A4">
            <w:pPr>
              <w:pStyle w:val="Footer"/>
              <w:jc w:val="center"/>
              <w:rPr>
                <w:rFonts w:cs="Arial"/>
                <w:b/>
                <w:iCs/>
                <w:color w:val="17365D" w:themeColor="text2" w:themeShade="BF"/>
                <w:szCs w:val="20"/>
              </w:rPr>
            </w:pPr>
            <w:r w:rsidRPr="00336749">
              <w:rPr>
                <w:rFonts w:cs="Arial"/>
                <w:b/>
                <w:iCs/>
                <w:color w:val="17365D" w:themeColor="text2" w:themeShade="BF"/>
                <w:szCs w:val="20"/>
              </w:rPr>
              <w:t>Event or Activity</w:t>
            </w:r>
          </w:p>
        </w:tc>
        <w:tc>
          <w:tcPr>
            <w:tcW w:w="6237" w:type="dxa"/>
            <w:vAlign w:val="center"/>
          </w:tcPr>
          <w:p w14:paraId="22511355" w14:textId="418EE03E" w:rsidR="00BA7B60" w:rsidRPr="005512A4" w:rsidRDefault="00BA7B60" w:rsidP="005512A4">
            <w:pPr>
              <w:pStyle w:val="Footer"/>
              <w:ind w:left="-108"/>
              <w:jc w:val="center"/>
              <w:rPr>
                <w:rFonts w:cs="Arial"/>
                <w:b/>
                <w:bCs w:val="0"/>
                <w:szCs w:val="20"/>
              </w:rPr>
            </w:pPr>
            <w:r>
              <w:rPr>
                <w:rFonts w:cs="Arial"/>
                <w:bCs w:val="0"/>
                <w:sz w:val="16"/>
                <w:szCs w:val="16"/>
              </w:rPr>
              <w:t>Hackthorn Hunter trial 2022</w:t>
            </w:r>
          </w:p>
        </w:tc>
        <w:tc>
          <w:tcPr>
            <w:tcW w:w="1843" w:type="dxa"/>
            <w:shd w:val="clear" w:color="auto" w:fill="C6D9F1" w:themeFill="text2" w:themeFillTint="33"/>
            <w:vAlign w:val="center"/>
          </w:tcPr>
          <w:p w14:paraId="1B5F62D2" w14:textId="738DB0F9" w:rsidR="00BA7B60" w:rsidRPr="00336749" w:rsidRDefault="00BA7B60" w:rsidP="005512A4">
            <w:pPr>
              <w:pStyle w:val="Footer"/>
              <w:ind w:left="-108"/>
              <w:jc w:val="center"/>
              <w:rPr>
                <w:rFonts w:cs="Arial"/>
                <w:b/>
                <w:bCs w:val="0"/>
                <w:color w:val="17365D" w:themeColor="text2" w:themeShade="BF"/>
                <w:szCs w:val="20"/>
              </w:rPr>
            </w:pPr>
            <w:r w:rsidRPr="00336749">
              <w:rPr>
                <w:rStyle w:val="PageNumber"/>
                <w:rFonts w:cs="Arial"/>
                <w:b/>
                <w:bCs w:val="0"/>
                <w:color w:val="17365D" w:themeColor="text2" w:themeShade="BF"/>
                <w:szCs w:val="20"/>
              </w:rPr>
              <w:t>OS Map Grid Reference</w:t>
            </w:r>
          </w:p>
        </w:tc>
        <w:tc>
          <w:tcPr>
            <w:tcW w:w="2126" w:type="dxa"/>
            <w:vAlign w:val="center"/>
          </w:tcPr>
          <w:p w14:paraId="355EDBF2" w14:textId="1DCB386B" w:rsidR="00BA7B60" w:rsidRPr="00AB1601" w:rsidRDefault="00BA7B60" w:rsidP="00BB24EE">
            <w:pPr>
              <w:pStyle w:val="Footer"/>
              <w:ind w:left="-108"/>
              <w:jc w:val="center"/>
              <w:rPr>
                <w:rFonts w:cs="Arial"/>
                <w:b/>
                <w:bCs w:val="0"/>
                <w:sz w:val="18"/>
              </w:rPr>
            </w:pPr>
            <w:r>
              <w:rPr>
                <w:rStyle w:val="PageNumber"/>
                <w:rFonts w:ascii="Arial" w:hAnsi="Arial" w:cs="Arial"/>
                <w:b/>
                <w:bCs w:val="0"/>
                <w:color w:val="FF0000"/>
                <w:sz w:val="24"/>
              </w:rPr>
              <w:t>SK 98756 82097</w:t>
            </w:r>
          </w:p>
        </w:tc>
      </w:tr>
      <w:tr w:rsidR="00BA7B60" w:rsidRPr="002735A0" w14:paraId="78271D7B" w14:textId="77777777" w:rsidTr="00336749">
        <w:trPr>
          <w:cantSplit/>
          <w:trHeight w:val="683"/>
        </w:trPr>
        <w:tc>
          <w:tcPr>
            <w:tcW w:w="3261" w:type="dxa"/>
            <w:vMerge/>
            <w:vAlign w:val="center"/>
          </w:tcPr>
          <w:p w14:paraId="17E5F767" w14:textId="5B32496F" w:rsidR="00BA7B60" w:rsidRPr="00806159" w:rsidRDefault="00BA7B60" w:rsidP="001E629A">
            <w:pPr>
              <w:spacing w:before="60"/>
              <w:jc w:val="center"/>
              <w:rPr>
                <w:rStyle w:val="PageNumber"/>
                <w:rFonts w:cs="Arial"/>
                <w:bCs w:val="0"/>
                <w:sz w:val="16"/>
                <w:szCs w:val="16"/>
              </w:rPr>
            </w:pPr>
          </w:p>
        </w:tc>
        <w:tc>
          <w:tcPr>
            <w:tcW w:w="2126" w:type="dxa"/>
            <w:shd w:val="clear" w:color="auto" w:fill="C6D9F1" w:themeFill="text2" w:themeFillTint="33"/>
            <w:vAlign w:val="center"/>
          </w:tcPr>
          <w:p w14:paraId="6C50F472" w14:textId="77777777" w:rsidR="00BA7B60" w:rsidRPr="00336749" w:rsidRDefault="00BA7B60" w:rsidP="005512A4">
            <w:pPr>
              <w:jc w:val="center"/>
              <w:rPr>
                <w:rStyle w:val="PageNumber"/>
                <w:rFonts w:cs="Arial"/>
                <w:b/>
                <w:bCs w:val="0"/>
                <w:color w:val="17365D" w:themeColor="text2" w:themeShade="BF"/>
                <w:szCs w:val="20"/>
              </w:rPr>
            </w:pPr>
            <w:r w:rsidRPr="00336749">
              <w:rPr>
                <w:rStyle w:val="PageNumber"/>
                <w:rFonts w:cs="Arial"/>
                <w:b/>
                <w:bCs w:val="0"/>
                <w:color w:val="17365D" w:themeColor="text2" w:themeShade="BF"/>
                <w:szCs w:val="20"/>
              </w:rPr>
              <w:t>Location</w:t>
            </w:r>
          </w:p>
        </w:tc>
        <w:tc>
          <w:tcPr>
            <w:tcW w:w="6237" w:type="dxa"/>
            <w:vAlign w:val="center"/>
          </w:tcPr>
          <w:p w14:paraId="78BEA4EF" w14:textId="63DED71C" w:rsidR="00BA7B60" w:rsidRPr="00AB1601" w:rsidRDefault="00BA7B60" w:rsidP="005512A4">
            <w:pPr>
              <w:jc w:val="center"/>
              <w:rPr>
                <w:rStyle w:val="PageNumber"/>
                <w:rFonts w:cs="Arial"/>
                <w:b/>
                <w:bCs w:val="0"/>
                <w:i/>
                <w:color w:val="FF0000"/>
                <w:sz w:val="40"/>
                <w:szCs w:val="40"/>
              </w:rPr>
            </w:pPr>
            <w:r>
              <w:rPr>
                <w:rFonts w:ascii="Arial" w:hAnsi="Arial"/>
                <w:b/>
                <w:color w:val="000000"/>
              </w:rPr>
              <w:t>Hackthorn Hall, Hackthorn, Lincoln, LN2 3PP</w:t>
            </w:r>
          </w:p>
        </w:tc>
        <w:tc>
          <w:tcPr>
            <w:tcW w:w="1843" w:type="dxa"/>
            <w:shd w:val="clear" w:color="auto" w:fill="C6D9F1" w:themeFill="text2" w:themeFillTint="33"/>
            <w:vAlign w:val="center"/>
          </w:tcPr>
          <w:p w14:paraId="44CA57D7" w14:textId="71FF7676" w:rsidR="00BA7B60" w:rsidRPr="00336749" w:rsidRDefault="00BA7B60" w:rsidP="005512A4">
            <w:pPr>
              <w:jc w:val="center"/>
              <w:rPr>
                <w:rStyle w:val="PageNumber"/>
                <w:rFonts w:cs="Arial"/>
                <w:b/>
                <w:bCs w:val="0"/>
                <w:color w:val="17365D" w:themeColor="text2" w:themeShade="BF"/>
                <w:szCs w:val="20"/>
              </w:rPr>
            </w:pPr>
            <w:r>
              <w:rPr>
                <w:rStyle w:val="PageNumber"/>
                <w:rFonts w:cs="Arial"/>
                <w:b/>
                <w:bCs w:val="0"/>
                <w:color w:val="17365D" w:themeColor="text2" w:themeShade="BF"/>
                <w:szCs w:val="20"/>
              </w:rPr>
              <w:t>What 3 words</w:t>
            </w:r>
          </w:p>
        </w:tc>
        <w:tc>
          <w:tcPr>
            <w:tcW w:w="2126" w:type="dxa"/>
            <w:vAlign w:val="center"/>
          </w:tcPr>
          <w:p w14:paraId="2198A60E" w14:textId="78401D71" w:rsidR="00BA7B60" w:rsidRPr="00AB1601" w:rsidRDefault="00BA7B60" w:rsidP="001E629A">
            <w:pPr>
              <w:spacing w:before="60"/>
              <w:jc w:val="center"/>
              <w:rPr>
                <w:rStyle w:val="PageNumber"/>
                <w:rFonts w:ascii="Arial" w:hAnsi="Arial" w:cs="Arial"/>
                <w:b/>
                <w:bCs w:val="0"/>
                <w:sz w:val="24"/>
              </w:rPr>
            </w:pPr>
            <w:r>
              <w:rPr>
                <w:rStyle w:val="PageNumber"/>
                <w:rFonts w:ascii="Arial" w:hAnsi="Arial" w:cs="Arial"/>
                <w:b/>
                <w:bCs w:val="0"/>
                <w:sz w:val="24"/>
              </w:rPr>
              <w:t>Bake.recitals,twitchy</w:t>
            </w:r>
          </w:p>
        </w:tc>
      </w:tr>
    </w:tbl>
    <w:p w14:paraId="2A70A476" w14:textId="2228993B" w:rsidR="001E629A" w:rsidRDefault="001E629A" w:rsidP="00934F5B">
      <w:pPr>
        <w:ind w:right="-254"/>
        <w:rPr>
          <w:sz w:val="28"/>
        </w:rPr>
      </w:pPr>
    </w:p>
    <w:p w14:paraId="0FA2F2F2" w14:textId="7C6F1A6C" w:rsidR="00B21E39" w:rsidRPr="005919F0" w:rsidRDefault="00AB1601" w:rsidP="00934F5B">
      <w:pPr>
        <w:ind w:right="-254"/>
        <w:rPr>
          <w:sz w:val="24"/>
          <w:u w:val="single"/>
        </w:rPr>
      </w:pPr>
      <w:r>
        <w:rPr>
          <w:sz w:val="28"/>
        </w:rPr>
        <w:t xml:space="preserve">  </w:t>
      </w:r>
    </w:p>
    <w:tbl>
      <w:tblPr>
        <w:tblW w:w="1530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543"/>
      </w:tblGrid>
      <w:tr w:rsidR="00CE530D" w14:paraId="125FA402" w14:textId="77777777" w:rsidTr="00341174">
        <w:trPr>
          <w:cantSplit/>
          <w:trHeight w:val="1104"/>
        </w:trPr>
        <w:tc>
          <w:tcPr>
            <w:tcW w:w="461" w:type="dxa"/>
            <w:tcBorders>
              <w:bottom w:val="single" w:sz="4" w:space="0" w:color="auto"/>
            </w:tcBorders>
            <w:shd w:val="clear" w:color="auto" w:fill="E6E6E6"/>
          </w:tcPr>
          <w:p w14:paraId="794ED9BE" w14:textId="77777777" w:rsidR="00CE530D" w:rsidRDefault="00CE530D" w:rsidP="001F545A">
            <w:pPr>
              <w:rPr>
                <w:sz w:val="18"/>
              </w:rPr>
            </w:pPr>
          </w:p>
          <w:p w14:paraId="61045831" w14:textId="77777777" w:rsidR="00336749" w:rsidRDefault="00336749" w:rsidP="00336749">
            <w:pPr>
              <w:rPr>
                <w:sz w:val="18"/>
              </w:rPr>
            </w:pPr>
          </w:p>
          <w:p w14:paraId="7EB8278A" w14:textId="77777777" w:rsidR="00CE530D" w:rsidRPr="00336749" w:rsidRDefault="00CE530D" w:rsidP="00336749">
            <w:pPr>
              <w:rPr>
                <w:b/>
                <w:sz w:val="18"/>
              </w:rPr>
            </w:pPr>
          </w:p>
        </w:tc>
        <w:tc>
          <w:tcPr>
            <w:tcW w:w="3279" w:type="dxa"/>
            <w:tcBorders>
              <w:bottom w:val="single" w:sz="4" w:space="0" w:color="auto"/>
            </w:tcBorders>
            <w:shd w:val="clear" w:color="auto" w:fill="E6E6E6"/>
            <w:vAlign w:val="center"/>
          </w:tcPr>
          <w:p w14:paraId="79D1CDDE" w14:textId="77777777" w:rsidR="00F475FF" w:rsidRPr="00F475FF" w:rsidRDefault="00CE530D" w:rsidP="00F475FF">
            <w:pPr>
              <w:pStyle w:val="Heading2"/>
              <w:rPr>
                <w:sz w:val="20"/>
              </w:rPr>
            </w:pPr>
            <w:r w:rsidRPr="00F475FF">
              <w:rPr>
                <w:sz w:val="20"/>
              </w:rPr>
              <w:t>Hazard</w:t>
            </w:r>
          </w:p>
          <w:p w14:paraId="00D3BDDB" w14:textId="77777777" w:rsidR="00F475FF" w:rsidRDefault="00F475FF" w:rsidP="00F475FF">
            <w:pPr>
              <w:jc w:val="center"/>
              <w:rPr>
                <w:rFonts w:ascii="Arial" w:hAnsi="Arial" w:cs="Arial"/>
                <w:sz w:val="16"/>
                <w:szCs w:val="16"/>
              </w:rPr>
            </w:pPr>
            <w:r w:rsidRPr="00F475FF">
              <w:rPr>
                <w:rFonts w:ascii="Arial" w:hAnsi="Arial" w:cs="Arial"/>
                <w:sz w:val="16"/>
                <w:szCs w:val="16"/>
              </w:rPr>
              <w:t>(What is the injury and</w:t>
            </w:r>
          </w:p>
          <w:p w14:paraId="562725F1" w14:textId="77777777" w:rsidR="00CE530D" w:rsidRPr="00F475FF" w:rsidRDefault="00F475FF" w:rsidP="00F475FF">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6E76EE9" w14:textId="77777777" w:rsidR="00CE530D" w:rsidRDefault="00CE530D" w:rsidP="00F475FF">
            <w:pPr>
              <w:pStyle w:val="Heading2"/>
              <w:rPr>
                <w:bCs/>
                <w:sz w:val="20"/>
              </w:rPr>
            </w:pPr>
            <w:r w:rsidRPr="001E3F0B">
              <w:rPr>
                <w:bCs/>
                <w:sz w:val="20"/>
              </w:rPr>
              <w:t>Risk controls</w:t>
            </w:r>
            <w:r w:rsidR="00336749">
              <w:rPr>
                <w:bCs/>
                <w:sz w:val="20"/>
              </w:rPr>
              <w:t xml:space="preserve"> already</w:t>
            </w:r>
            <w:r w:rsidR="00B734B1">
              <w:rPr>
                <w:bCs/>
                <w:sz w:val="20"/>
              </w:rPr>
              <w:t xml:space="preserve"> </w:t>
            </w:r>
            <w:r w:rsidR="00336749">
              <w:rPr>
                <w:bCs/>
                <w:sz w:val="20"/>
              </w:rPr>
              <w:t>in place</w:t>
            </w:r>
          </w:p>
          <w:p w14:paraId="6796B636" w14:textId="77777777" w:rsidR="00F475FF" w:rsidRPr="00F475FF" w:rsidRDefault="00F475FF" w:rsidP="00F475FF">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1BD92018" w14:textId="77777777" w:rsidR="00CE530D" w:rsidRDefault="00CE530D" w:rsidP="00F475FF">
            <w:pPr>
              <w:jc w:val="center"/>
              <w:rPr>
                <w:rFonts w:ascii="Arial" w:hAnsi="Arial" w:cs="Arial"/>
                <w:b/>
                <w:bCs w:val="0"/>
              </w:rPr>
            </w:pPr>
            <w:r w:rsidRPr="001E3F0B">
              <w:rPr>
                <w:rFonts w:ascii="Arial" w:hAnsi="Arial"/>
                <w:b/>
                <w:bCs w:val="0"/>
              </w:rPr>
              <w:t>Pe</w:t>
            </w:r>
            <w:r w:rsidR="00F475FF">
              <w:rPr>
                <w:rFonts w:ascii="Arial" w:hAnsi="Arial"/>
                <w:b/>
                <w:bCs w:val="0"/>
              </w:rPr>
              <w:t>ople</w:t>
            </w:r>
            <w:r w:rsidRPr="001E3F0B">
              <w:rPr>
                <w:rFonts w:ascii="Arial" w:hAnsi="Arial"/>
                <w:b/>
                <w:bCs w:val="0"/>
              </w:rPr>
              <w:t xml:space="preserve"> involved or exposed</w:t>
            </w:r>
          </w:p>
        </w:tc>
        <w:tc>
          <w:tcPr>
            <w:tcW w:w="3543" w:type="dxa"/>
            <w:tcBorders>
              <w:bottom w:val="single" w:sz="4" w:space="0" w:color="auto"/>
            </w:tcBorders>
            <w:shd w:val="clear" w:color="auto" w:fill="E6E6E6"/>
            <w:vAlign w:val="center"/>
          </w:tcPr>
          <w:p w14:paraId="73B0F076" w14:textId="77777777" w:rsidR="00CE530D" w:rsidRDefault="00CE530D" w:rsidP="00F475FF">
            <w:pPr>
              <w:jc w:val="center"/>
              <w:rPr>
                <w:rFonts w:ascii="Arial" w:hAnsi="Arial" w:cs="Arial"/>
                <w:b/>
                <w:szCs w:val="20"/>
              </w:rPr>
            </w:pPr>
            <w:r w:rsidRPr="00CE530D">
              <w:rPr>
                <w:rFonts w:ascii="Arial" w:hAnsi="Arial" w:cs="Arial"/>
                <w:b/>
                <w:szCs w:val="20"/>
              </w:rPr>
              <w:t>Further Action Required</w:t>
            </w:r>
          </w:p>
          <w:p w14:paraId="6605E476" w14:textId="77777777" w:rsidR="00DA1A25" w:rsidRDefault="00DA1A25" w:rsidP="00F475FF">
            <w:pPr>
              <w:jc w:val="center"/>
              <w:rPr>
                <w:rFonts w:ascii="Arial" w:hAnsi="Arial" w:cs="Arial"/>
                <w:sz w:val="16"/>
                <w:szCs w:val="16"/>
              </w:rPr>
            </w:pPr>
            <w:r w:rsidRPr="00DA1A25">
              <w:rPr>
                <w:rFonts w:ascii="Arial" w:hAnsi="Arial" w:cs="Arial"/>
                <w:sz w:val="16"/>
                <w:szCs w:val="16"/>
              </w:rPr>
              <w:t xml:space="preserve">(What </w:t>
            </w:r>
            <w:r w:rsidR="00F475FF">
              <w:rPr>
                <w:rFonts w:ascii="Arial" w:hAnsi="Arial" w:cs="Arial"/>
                <w:sz w:val="16"/>
                <w:szCs w:val="16"/>
              </w:rPr>
              <w:t xml:space="preserve">more </w:t>
            </w:r>
            <w:r w:rsidRPr="00DA1A25">
              <w:rPr>
                <w:rFonts w:ascii="Arial" w:hAnsi="Arial" w:cs="Arial"/>
                <w:sz w:val="16"/>
                <w:szCs w:val="16"/>
              </w:rPr>
              <w:t>needs to be done,</w:t>
            </w:r>
          </w:p>
          <w:p w14:paraId="0B1A7DFA" w14:textId="77777777" w:rsidR="00DA1A25" w:rsidRPr="00DA1A25" w:rsidRDefault="00DA1A25" w:rsidP="00F475FF">
            <w:pPr>
              <w:jc w:val="center"/>
              <w:rPr>
                <w:rFonts w:ascii="Arial" w:hAnsi="Arial" w:cs="Arial"/>
                <w:sz w:val="16"/>
                <w:szCs w:val="16"/>
              </w:rPr>
            </w:pPr>
            <w:r w:rsidRPr="00DA1A25">
              <w:rPr>
                <w:rFonts w:ascii="Arial" w:hAnsi="Arial" w:cs="Arial"/>
                <w:sz w:val="16"/>
                <w:szCs w:val="16"/>
              </w:rPr>
              <w:t>who is responsible and when)</w:t>
            </w:r>
          </w:p>
        </w:tc>
      </w:tr>
      <w:tr w:rsidR="00B1012F" w14:paraId="1B5215C3" w14:textId="77777777" w:rsidTr="00341174">
        <w:trPr>
          <w:cantSplit/>
          <w:trHeight w:val="1104"/>
        </w:trPr>
        <w:tc>
          <w:tcPr>
            <w:tcW w:w="461" w:type="dxa"/>
            <w:shd w:val="clear" w:color="auto" w:fill="auto"/>
          </w:tcPr>
          <w:p w14:paraId="6F2F96BF" w14:textId="2EF49F5A" w:rsidR="00B1012F" w:rsidRDefault="00EB5584" w:rsidP="001F545A">
            <w:pPr>
              <w:rPr>
                <w:sz w:val="18"/>
              </w:rPr>
            </w:pPr>
            <w:r>
              <w:rPr>
                <w:sz w:val="18"/>
              </w:rPr>
              <w:t>1.</w:t>
            </w:r>
          </w:p>
        </w:tc>
        <w:tc>
          <w:tcPr>
            <w:tcW w:w="3279" w:type="dxa"/>
            <w:shd w:val="clear" w:color="auto" w:fill="auto"/>
          </w:tcPr>
          <w:p w14:paraId="0FB71739" w14:textId="77BF44D8" w:rsidR="00B1012F" w:rsidRPr="001E629A"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Pr>
                <w:rFonts w:ascii="Arial" w:hAnsi="Arial" w:cs="Arial"/>
                <w:b/>
                <w:color w:val="000000"/>
                <w:sz w:val="22"/>
                <w:szCs w:val="22"/>
              </w:rPr>
              <w:t>Venue</w:t>
            </w:r>
          </w:p>
        </w:tc>
        <w:tc>
          <w:tcPr>
            <w:tcW w:w="6035" w:type="dxa"/>
            <w:shd w:val="clear" w:color="auto" w:fill="auto"/>
          </w:tcPr>
          <w:p w14:paraId="63B4B71E" w14:textId="719BA467" w:rsidR="00B1012F"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Hackthorn Hall</w:t>
            </w:r>
            <w:r w:rsidR="0065115F" w:rsidRPr="00026ECB">
              <w:rPr>
                <w:rFonts w:ascii="Arial" w:hAnsi="Arial" w:cs="Arial"/>
                <w:color w:val="000000"/>
                <w:sz w:val="16"/>
                <w:szCs w:val="16"/>
              </w:rPr>
              <w:t xml:space="preserve"> </w:t>
            </w:r>
            <w:r w:rsidR="00B1012F" w:rsidRPr="00026ECB">
              <w:rPr>
                <w:rFonts w:ascii="Arial" w:hAnsi="Arial" w:cs="Arial"/>
                <w:color w:val="000000"/>
                <w:sz w:val="16"/>
                <w:szCs w:val="16"/>
              </w:rPr>
              <w:t xml:space="preserve">is a venue that is used </w:t>
            </w:r>
            <w:r w:rsidRPr="00026ECB">
              <w:rPr>
                <w:rFonts w:ascii="Arial" w:hAnsi="Arial" w:cs="Arial"/>
                <w:color w:val="000000"/>
                <w:sz w:val="16"/>
                <w:szCs w:val="16"/>
              </w:rPr>
              <w:t>for Hunter Trials/ODE’s by both the Pony Club and the Burton Hunt</w:t>
            </w:r>
          </w:p>
          <w:p w14:paraId="438CFF6B"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1FB69979"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6A1E9DFF" w14:textId="77777777"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7E02A6AB" w14:textId="60225451" w:rsidR="00E90984" w:rsidRPr="00026ECB" w:rsidRDefault="00E90984"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1985" w:type="dxa"/>
            <w:shd w:val="clear" w:color="auto" w:fill="auto"/>
          </w:tcPr>
          <w:p w14:paraId="7F7EF845" w14:textId="531DBEA6" w:rsidR="00B1012F" w:rsidRPr="00026ECB" w:rsidRDefault="00C14788"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B1012F" w:rsidRPr="00026ECB">
              <w:rPr>
                <w:rFonts w:ascii="Arial" w:hAnsi="Arial" w:cs="Arial"/>
                <w:color w:val="000000"/>
                <w:sz w:val="16"/>
                <w:szCs w:val="16"/>
              </w:rPr>
              <w:t>. PC Officials. Parents. General Public. Animals. Property.</w:t>
            </w:r>
          </w:p>
          <w:p w14:paraId="46C0DA78" w14:textId="77777777" w:rsidR="00B1012F" w:rsidRPr="00026ECB" w:rsidRDefault="00B1012F"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3543" w:type="dxa"/>
            <w:shd w:val="clear" w:color="auto" w:fill="FFFF99"/>
            <w:vAlign w:val="center"/>
          </w:tcPr>
          <w:p w14:paraId="135DDC4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Ensure that there is a mobile Phone signal</w:t>
            </w:r>
          </w:p>
          <w:p w14:paraId="12D969AA" w14:textId="7729A66D"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 xml:space="preserve">List of all </w:t>
            </w:r>
            <w:r w:rsidR="00FF2E45">
              <w:rPr>
                <w:rFonts w:ascii="Arial" w:hAnsi="Arial" w:cs="Arial"/>
                <w:b/>
                <w:color w:val="FF0000"/>
                <w:sz w:val="16"/>
                <w:szCs w:val="16"/>
              </w:rPr>
              <w:t>those</w:t>
            </w:r>
            <w:r w:rsidRPr="004155C2">
              <w:rPr>
                <w:rFonts w:ascii="Arial" w:hAnsi="Arial" w:cs="Arial"/>
                <w:b/>
                <w:color w:val="FF0000"/>
                <w:sz w:val="16"/>
                <w:szCs w:val="16"/>
              </w:rPr>
              <w:t xml:space="preserve"> attending </w:t>
            </w:r>
          </w:p>
          <w:p w14:paraId="39B7639E" w14:textId="77777777" w:rsidR="00B1012F" w:rsidRPr="004155C2" w:rsidRDefault="00B1012F" w:rsidP="00B1012F">
            <w:pPr>
              <w:pStyle w:val="ListParagraph"/>
              <w:ind w:left="0"/>
              <w:rPr>
                <w:rFonts w:ascii="Arial" w:hAnsi="Arial" w:cs="Arial"/>
                <w:b/>
                <w:color w:val="FF0000"/>
                <w:sz w:val="16"/>
                <w:szCs w:val="16"/>
              </w:rPr>
            </w:pPr>
            <w:r w:rsidRPr="004155C2">
              <w:rPr>
                <w:rFonts w:ascii="Arial" w:hAnsi="Arial" w:cs="Arial"/>
                <w:b/>
                <w:color w:val="FF0000"/>
                <w:sz w:val="16"/>
                <w:szCs w:val="16"/>
              </w:rPr>
              <w:t>Name, age, emergency phone number</w:t>
            </w:r>
          </w:p>
          <w:p w14:paraId="4B757B77" w14:textId="00EAF9D1" w:rsidR="00B1012F" w:rsidRPr="00EF03E5" w:rsidRDefault="00B1012F" w:rsidP="00B1012F">
            <w:pPr>
              <w:pStyle w:val="ListParagraph"/>
              <w:ind w:left="0"/>
              <w:rPr>
                <w:rFonts w:ascii="Arial" w:hAnsi="Arial" w:cs="Arial"/>
                <w:color w:val="FF0000"/>
                <w:sz w:val="16"/>
                <w:szCs w:val="16"/>
              </w:rPr>
            </w:pPr>
            <w:r w:rsidRPr="00B1012F">
              <w:rPr>
                <w:rFonts w:ascii="Arial" w:hAnsi="Arial" w:cs="Arial"/>
                <w:color w:val="FF0000"/>
                <w:sz w:val="16"/>
                <w:szCs w:val="16"/>
              </w:rPr>
              <w:t xml:space="preserve">Accident Forms </w:t>
            </w:r>
            <w:r w:rsidR="00EF03E5">
              <w:rPr>
                <w:rFonts w:ascii="Arial" w:hAnsi="Arial" w:cs="Arial"/>
                <w:color w:val="FF0000"/>
                <w:sz w:val="16"/>
                <w:szCs w:val="16"/>
              </w:rPr>
              <w:t xml:space="preserve">will transfer all info to Liberty Accident </w:t>
            </w:r>
            <w:r w:rsidR="00432D98">
              <w:rPr>
                <w:rFonts w:ascii="Arial" w:hAnsi="Arial" w:cs="Arial"/>
                <w:color w:val="FF0000"/>
                <w:sz w:val="16"/>
                <w:szCs w:val="16"/>
              </w:rPr>
              <w:t>r</w:t>
            </w:r>
            <w:r w:rsidR="00EF03E5">
              <w:rPr>
                <w:rFonts w:ascii="Arial" w:hAnsi="Arial" w:cs="Arial"/>
                <w:color w:val="FF0000"/>
                <w:sz w:val="16"/>
                <w:szCs w:val="16"/>
              </w:rPr>
              <w:t>ecord</w:t>
            </w:r>
          </w:p>
          <w:p w14:paraId="145ACC29" w14:textId="77777777" w:rsidR="00B1012F" w:rsidRPr="00B1012F" w:rsidRDefault="00B1012F" w:rsidP="00B1012F">
            <w:pPr>
              <w:rPr>
                <w:rFonts w:ascii="Arial" w:hAnsi="Arial" w:cs="Arial"/>
                <w:color w:val="FF0000"/>
                <w:sz w:val="18"/>
                <w:szCs w:val="18"/>
              </w:rPr>
            </w:pPr>
          </w:p>
          <w:p w14:paraId="7A56FBA3" w14:textId="6665D1C3" w:rsidR="00B1012F" w:rsidRPr="00B1012F" w:rsidRDefault="0065115F" w:rsidP="00B1012F">
            <w:pPr>
              <w:rPr>
                <w:rFonts w:ascii="Arial" w:hAnsi="Arial" w:cs="Arial"/>
                <w:color w:val="FF0000"/>
                <w:sz w:val="18"/>
                <w:szCs w:val="18"/>
              </w:rPr>
            </w:pPr>
            <w:r>
              <w:rPr>
                <w:rFonts w:ascii="Arial" w:hAnsi="Arial" w:cs="Arial"/>
                <w:color w:val="FF0000"/>
                <w:sz w:val="18"/>
                <w:szCs w:val="18"/>
              </w:rPr>
              <w:t>Vets</w:t>
            </w:r>
          </w:p>
          <w:p w14:paraId="0715734A" w14:textId="03BA68F1" w:rsidR="0065115F"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Rase vets</w:t>
            </w:r>
            <w:r w:rsidR="00E90984">
              <w:rPr>
                <w:rFonts w:ascii="Arial" w:hAnsi="Arial" w:cs="Arial"/>
                <w:color w:val="FF0000"/>
                <w:sz w:val="18"/>
                <w:szCs w:val="18"/>
              </w:rPr>
              <w:t xml:space="preserve"> </w:t>
            </w:r>
            <w:r w:rsidR="00986824">
              <w:rPr>
                <w:rFonts w:ascii="Arial" w:hAnsi="Arial" w:cs="Arial"/>
                <w:color w:val="FF0000"/>
                <w:sz w:val="18"/>
                <w:szCs w:val="18"/>
              </w:rPr>
              <w:t>01673 842448</w:t>
            </w:r>
          </w:p>
          <w:p w14:paraId="47047D12" w14:textId="48ACA976" w:rsid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22EDE5EA" w14:textId="4193654E" w:rsidR="00FF2E45"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bCs w:val="0"/>
                <w:color w:val="FF0000"/>
                <w:sz w:val="18"/>
                <w:szCs w:val="18"/>
              </w:rPr>
              <w:t>Farrier</w:t>
            </w:r>
          </w:p>
          <w:p w14:paraId="1B030C14" w14:textId="3E896B9A" w:rsidR="00B1012F" w:rsidRPr="00B1012F" w:rsidRDefault="00FF2E45"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 xml:space="preserve">Scott </w:t>
            </w:r>
            <w:r w:rsidR="00986824">
              <w:rPr>
                <w:rFonts w:ascii="Arial" w:hAnsi="Arial" w:cs="Arial"/>
                <w:color w:val="FF0000"/>
                <w:sz w:val="18"/>
                <w:szCs w:val="18"/>
              </w:rPr>
              <w:t>Sykes 01522 730143</w:t>
            </w:r>
          </w:p>
          <w:p w14:paraId="5EF32A04"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566DF641" w14:textId="467E7371" w:rsidR="00B1012F" w:rsidRPr="00B1012F" w:rsidRDefault="00986824"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r>
              <w:rPr>
                <w:rFonts w:ascii="Arial" w:hAnsi="Arial" w:cs="Arial"/>
                <w:color w:val="FF0000"/>
                <w:sz w:val="18"/>
                <w:szCs w:val="18"/>
              </w:rPr>
              <w:t>Burton Hunt 01522 52279</w:t>
            </w:r>
          </w:p>
          <w:p w14:paraId="538CFF1E" w14:textId="77777777" w:rsidR="00B1012F" w:rsidRPr="00B1012F" w:rsidRDefault="00B1012F"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val="0"/>
                <w:color w:val="FF0000"/>
                <w:sz w:val="18"/>
                <w:szCs w:val="18"/>
              </w:rPr>
            </w:pPr>
          </w:p>
          <w:p w14:paraId="6F89FA3E" w14:textId="63240421" w:rsidR="00B1012F" w:rsidRDefault="00B1012F" w:rsidP="00B1012F">
            <w:pPr>
              <w:rPr>
                <w:rFonts w:ascii="Arial" w:hAnsi="Arial" w:cs="Arial"/>
                <w:b/>
                <w:szCs w:val="20"/>
              </w:rPr>
            </w:pPr>
            <w:r w:rsidRPr="00B1012F">
              <w:rPr>
                <w:rFonts w:ascii="Arial" w:hAnsi="Arial" w:cs="Arial"/>
                <w:color w:val="FF0000"/>
                <w:sz w:val="18"/>
                <w:szCs w:val="18"/>
              </w:rPr>
              <w:t>Tarpaulin in case of equine casualty</w:t>
            </w:r>
          </w:p>
        </w:tc>
      </w:tr>
      <w:tr w:rsidR="001E629A" w14:paraId="6BEAF76E" w14:textId="77777777" w:rsidTr="00341174">
        <w:trPr>
          <w:cantSplit/>
          <w:trHeight w:val="1104"/>
        </w:trPr>
        <w:tc>
          <w:tcPr>
            <w:tcW w:w="461" w:type="dxa"/>
            <w:shd w:val="clear" w:color="auto" w:fill="auto"/>
          </w:tcPr>
          <w:p w14:paraId="71E77D23" w14:textId="5CF480B9" w:rsidR="001E629A" w:rsidRDefault="00EB5584" w:rsidP="001F545A">
            <w:pPr>
              <w:rPr>
                <w:sz w:val="18"/>
              </w:rPr>
            </w:pPr>
            <w:r>
              <w:rPr>
                <w:sz w:val="18"/>
              </w:rPr>
              <w:t>2.</w:t>
            </w:r>
          </w:p>
        </w:tc>
        <w:tc>
          <w:tcPr>
            <w:tcW w:w="3279" w:type="dxa"/>
            <w:shd w:val="clear" w:color="auto" w:fill="auto"/>
          </w:tcPr>
          <w:p w14:paraId="707BD52C" w14:textId="77777777" w:rsidR="001E629A" w:rsidRPr="001E629A"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2"/>
                <w:szCs w:val="22"/>
              </w:rPr>
            </w:pPr>
            <w:r w:rsidRPr="001E629A">
              <w:rPr>
                <w:rFonts w:ascii="Arial" w:hAnsi="Arial" w:cs="Arial"/>
                <w:b/>
                <w:color w:val="000000"/>
                <w:sz w:val="22"/>
                <w:szCs w:val="22"/>
              </w:rPr>
              <w:t>Access Road</w:t>
            </w:r>
          </w:p>
          <w:p w14:paraId="58B899D5" w14:textId="77777777" w:rsidR="001E629A" w:rsidRPr="00F475FF" w:rsidRDefault="001E629A" w:rsidP="00F475FF">
            <w:pPr>
              <w:pStyle w:val="Heading2"/>
              <w:rPr>
                <w:sz w:val="20"/>
              </w:rPr>
            </w:pPr>
          </w:p>
        </w:tc>
        <w:tc>
          <w:tcPr>
            <w:tcW w:w="6035" w:type="dxa"/>
            <w:shd w:val="clear" w:color="auto" w:fill="auto"/>
          </w:tcPr>
          <w:p w14:paraId="59ADF2BE" w14:textId="14AE1842" w:rsidR="001E629A" w:rsidRPr="00026ECB" w:rsidRDefault="00193A9D"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FF0000"/>
                <w:sz w:val="16"/>
                <w:szCs w:val="16"/>
              </w:rPr>
            </w:pPr>
            <w:r w:rsidRPr="00026ECB">
              <w:rPr>
                <w:rFonts w:ascii="Arial" w:hAnsi="Arial" w:cs="Arial"/>
                <w:color w:val="000000"/>
                <w:sz w:val="16"/>
                <w:szCs w:val="16"/>
              </w:rPr>
              <w:t xml:space="preserve">No issues re access via main carriageways </w:t>
            </w:r>
            <w:r w:rsidR="00F36E21" w:rsidRPr="00026ECB">
              <w:rPr>
                <w:rFonts w:ascii="Arial" w:hAnsi="Arial" w:cs="Arial"/>
                <w:color w:val="000000"/>
                <w:sz w:val="16"/>
                <w:szCs w:val="16"/>
              </w:rPr>
              <w:t>.</w:t>
            </w:r>
            <w:r w:rsidRPr="00026ECB">
              <w:rPr>
                <w:rFonts w:ascii="Arial" w:hAnsi="Arial" w:cs="Arial"/>
                <w:color w:val="000000"/>
                <w:sz w:val="16"/>
                <w:szCs w:val="16"/>
              </w:rPr>
              <w:t xml:space="preserve"> Entrance point is a farm track and one way onto the estate. The main field is accessed via double gates </w:t>
            </w:r>
            <w:r w:rsidR="00026ECB" w:rsidRPr="00EF03E5">
              <w:rPr>
                <w:rFonts w:ascii="Arial" w:hAnsi="Arial" w:cs="Arial"/>
                <w:color w:val="000000"/>
                <w:sz w:val="16"/>
                <w:szCs w:val="16"/>
                <w:highlight w:val="yellow"/>
              </w:rPr>
              <w:t>there is a rope gate to allow access</w:t>
            </w:r>
          </w:p>
          <w:p w14:paraId="3CF2635C" w14:textId="77777777" w:rsidR="001E629A" w:rsidRPr="00026ECB" w:rsidRDefault="001E629A"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val="0"/>
                <w:sz w:val="16"/>
                <w:szCs w:val="16"/>
              </w:rPr>
            </w:pPr>
          </w:p>
        </w:tc>
        <w:tc>
          <w:tcPr>
            <w:tcW w:w="1985" w:type="dxa"/>
            <w:shd w:val="clear" w:color="auto" w:fill="auto"/>
          </w:tcPr>
          <w:p w14:paraId="7F90F0D5" w14:textId="6A30B151" w:rsidR="001E629A" w:rsidRPr="00026ECB" w:rsidRDefault="00C14788"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1E629A" w:rsidRPr="00026ECB">
              <w:rPr>
                <w:rFonts w:ascii="Arial" w:hAnsi="Arial" w:cs="Arial"/>
                <w:color w:val="000000"/>
                <w:sz w:val="16"/>
                <w:szCs w:val="16"/>
              </w:rPr>
              <w:t>. PC Officials. Parents. General Public. Animals. Property.</w:t>
            </w:r>
          </w:p>
          <w:p w14:paraId="39DA983D" w14:textId="77777777" w:rsidR="001E629A" w:rsidRPr="00026ECB" w:rsidRDefault="001E629A" w:rsidP="00F475FF">
            <w:pPr>
              <w:jc w:val="center"/>
              <w:rPr>
                <w:rFonts w:ascii="Arial" w:hAnsi="Arial"/>
                <w:b/>
                <w:bCs w:val="0"/>
                <w:sz w:val="16"/>
                <w:szCs w:val="16"/>
              </w:rPr>
            </w:pPr>
          </w:p>
        </w:tc>
        <w:tc>
          <w:tcPr>
            <w:tcW w:w="3543" w:type="dxa"/>
            <w:shd w:val="clear" w:color="auto" w:fill="auto"/>
            <w:vAlign w:val="center"/>
          </w:tcPr>
          <w:p w14:paraId="120F3182" w14:textId="3B60911D" w:rsidR="001E629A" w:rsidRPr="00CE530D" w:rsidRDefault="001E629A" w:rsidP="00B1012F">
            <w:pPr>
              <w:rPr>
                <w:rFonts w:ascii="Arial" w:hAnsi="Arial" w:cs="Arial"/>
                <w:b/>
                <w:szCs w:val="20"/>
              </w:rPr>
            </w:pPr>
            <w:r>
              <w:rPr>
                <w:rFonts w:ascii="Arial" w:hAnsi="Arial" w:cs="Arial"/>
                <w:b/>
                <w:szCs w:val="20"/>
              </w:rPr>
              <w:t>Pony Club Signs</w:t>
            </w:r>
          </w:p>
        </w:tc>
      </w:tr>
      <w:tr w:rsidR="001E629A" w14:paraId="10BE51DF" w14:textId="77777777" w:rsidTr="00341174">
        <w:trPr>
          <w:cantSplit/>
          <w:trHeight w:val="1104"/>
        </w:trPr>
        <w:tc>
          <w:tcPr>
            <w:tcW w:w="461" w:type="dxa"/>
            <w:tcBorders>
              <w:bottom w:val="single" w:sz="4" w:space="0" w:color="auto"/>
            </w:tcBorders>
            <w:shd w:val="clear" w:color="auto" w:fill="auto"/>
          </w:tcPr>
          <w:p w14:paraId="75CDEB89" w14:textId="71051251" w:rsidR="001E629A" w:rsidRDefault="00EB5584" w:rsidP="001F545A">
            <w:pPr>
              <w:rPr>
                <w:sz w:val="18"/>
              </w:rPr>
            </w:pPr>
            <w:r>
              <w:rPr>
                <w:sz w:val="18"/>
              </w:rPr>
              <w:t>3.</w:t>
            </w:r>
          </w:p>
        </w:tc>
        <w:tc>
          <w:tcPr>
            <w:tcW w:w="3279" w:type="dxa"/>
            <w:tcBorders>
              <w:bottom w:val="single" w:sz="4" w:space="0" w:color="auto"/>
            </w:tcBorders>
            <w:shd w:val="clear" w:color="auto" w:fill="auto"/>
          </w:tcPr>
          <w:p w14:paraId="77D1E133" w14:textId="78A0FEBA" w:rsidR="001E629A" w:rsidRPr="00F475FF" w:rsidRDefault="001E629A" w:rsidP="001E629A">
            <w:pPr>
              <w:pStyle w:val="Heading2"/>
              <w:jc w:val="left"/>
              <w:rPr>
                <w:sz w:val="20"/>
              </w:rPr>
            </w:pPr>
            <w:r>
              <w:rPr>
                <w:color w:val="000000"/>
                <w:sz w:val="22"/>
                <w:szCs w:val="22"/>
              </w:rPr>
              <w:t>Main Entrance &amp; Exit</w:t>
            </w:r>
          </w:p>
        </w:tc>
        <w:tc>
          <w:tcPr>
            <w:tcW w:w="6035" w:type="dxa"/>
            <w:tcBorders>
              <w:bottom w:val="single" w:sz="4" w:space="0" w:color="auto"/>
            </w:tcBorders>
            <w:shd w:val="clear" w:color="auto" w:fill="auto"/>
          </w:tcPr>
          <w:p w14:paraId="0857C34B" w14:textId="1542B35D" w:rsidR="00B1012F" w:rsidRPr="00026ECB" w:rsidRDefault="00E90984"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Car park is a large grassed field – plenty of space to park &amp;</w:t>
            </w:r>
            <w:r w:rsidR="00B1474E" w:rsidRPr="00026ECB">
              <w:rPr>
                <w:rFonts w:ascii="Arial" w:hAnsi="Arial" w:cs="Arial"/>
                <w:color w:val="000000"/>
                <w:sz w:val="16"/>
                <w:szCs w:val="16"/>
              </w:rPr>
              <w:t xml:space="preserve"> manoeuvre</w:t>
            </w:r>
            <w:r w:rsidR="00AD648A" w:rsidRPr="00026ECB">
              <w:rPr>
                <w:rFonts w:ascii="Arial" w:hAnsi="Arial" w:cs="Arial"/>
                <w:color w:val="000000"/>
                <w:sz w:val="16"/>
                <w:szCs w:val="16"/>
              </w:rPr>
              <w:t xml:space="preserve">, exit is via estate gates and cattle grid. Main electric gates will be open </w:t>
            </w:r>
            <w:r w:rsidR="00AD648A" w:rsidRPr="00EF03E5">
              <w:rPr>
                <w:rFonts w:ascii="Arial" w:hAnsi="Arial" w:cs="Arial"/>
                <w:color w:val="000000"/>
                <w:sz w:val="16"/>
                <w:szCs w:val="16"/>
                <w:highlight w:val="yellow"/>
              </w:rPr>
              <w:t>and exit will be a rope gate</w:t>
            </w:r>
            <w:r w:rsidR="009E3D90" w:rsidRPr="00EF03E5">
              <w:rPr>
                <w:rFonts w:ascii="Arial" w:hAnsi="Arial" w:cs="Arial"/>
                <w:color w:val="000000"/>
                <w:sz w:val="16"/>
                <w:szCs w:val="16"/>
                <w:highlight w:val="yellow"/>
              </w:rPr>
              <w:t xml:space="preserve"> before cattle grid</w:t>
            </w:r>
            <w:r w:rsidR="00AD648A" w:rsidRPr="00EF03E5">
              <w:rPr>
                <w:rFonts w:ascii="Arial" w:hAnsi="Arial" w:cs="Arial"/>
                <w:color w:val="000000"/>
                <w:sz w:val="16"/>
                <w:szCs w:val="16"/>
                <w:highlight w:val="yellow"/>
              </w:rPr>
              <w:t xml:space="preserve"> for competitors</w:t>
            </w:r>
            <w:r w:rsidR="00AD648A" w:rsidRPr="00026ECB">
              <w:rPr>
                <w:rFonts w:ascii="Arial" w:hAnsi="Arial" w:cs="Arial"/>
                <w:color w:val="000000"/>
                <w:sz w:val="16"/>
                <w:szCs w:val="16"/>
              </w:rPr>
              <w:t xml:space="preserve"> to open and close on exit,</w:t>
            </w:r>
          </w:p>
          <w:p w14:paraId="69D757E4" w14:textId="0553B3E7" w:rsidR="00AD648A" w:rsidRPr="00026ECB" w:rsidRDefault="00AD648A" w:rsidP="00B101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p w14:paraId="49B95A3D" w14:textId="750E609D" w:rsidR="00B1012F" w:rsidRPr="00026ECB" w:rsidRDefault="00B1012F" w:rsidP="00D14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p>
        </w:tc>
        <w:tc>
          <w:tcPr>
            <w:tcW w:w="1985" w:type="dxa"/>
            <w:tcBorders>
              <w:bottom w:val="single" w:sz="4" w:space="0" w:color="auto"/>
            </w:tcBorders>
            <w:shd w:val="clear" w:color="auto" w:fill="auto"/>
          </w:tcPr>
          <w:p w14:paraId="5498FDF1" w14:textId="11BFF373" w:rsidR="001E629A" w:rsidRPr="00026ECB" w:rsidRDefault="00C14788" w:rsidP="001E62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Competitors</w:t>
            </w:r>
            <w:r w:rsidR="001E629A" w:rsidRPr="00026ECB">
              <w:rPr>
                <w:rFonts w:ascii="Arial" w:hAnsi="Arial" w:cs="Arial"/>
                <w:color w:val="000000"/>
                <w:sz w:val="16"/>
                <w:szCs w:val="16"/>
              </w:rPr>
              <w:t>. PC Officials. Parents. General Public. Animals. Property.</w:t>
            </w:r>
          </w:p>
          <w:p w14:paraId="66C7A19C" w14:textId="77777777" w:rsidR="001E629A" w:rsidRPr="00026ECB" w:rsidRDefault="001E629A" w:rsidP="00F475FF">
            <w:pPr>
              <w:jc w:val="center"/>
              <w:rPr>
                <w:rFonts w:ascii="Arial" w:hAnsi="Arial"/>
                <w:b/>
                <w:bCs w:val="0"/>
                <w:sz w:val="16"/>
                <w:szCs w:val="16"/>
              </w:rPr>
            </w:pPr>
          </w:p>
        </w:tc>
        <w:tc>
          <w:tcPr>
            <w:tcW w:w="3543" w:type="dxa"/>
            <w:tcBorders>
              <w:bottom w:val="single" w:sz="4" w:space="0" w:color="auto"/>
            </w:tcBorders>
            <w:shd w:val="clear" w:color="auto" w:fill="auto"/>
            <w:vAlign w:val="center"/>
          </w:tcPr>
          <w:p w14:paraId="138FDA81" w14:textId="40277E2E" w:rsidR="00F36E21" w:rsidRPr="00CE530D" w:rsidRDefault="001E629A" w:rsidP="00AD648A">
            <w:pPr>
              <w:rPr>
                <w:rFonts w:ascii="Arial" w:hAnsi="Arial" w:cs="Arial"/>
                <w:b/>
                <w:szCs w:val="20"/>
              </w:rPr>
            </w:pPr>
            <w:r>
              <w:rPr>
                <w:rFonts w:ascii="Arial" w:hAnsi="Arial" w:cs="Arial"/>
                <w:b/>
                <w:szCs w:val="20"/>
              </w:rPr>
              <w:t>Pony Club Signs</w:t>
            </w:r>
            <w:r w:rsidR="00E90984">
              <w:rPr>
                <w:rFonts w:ascii="Arial" w:hAnsi="Arial" w:cs="Arial"/>
                <w:b/>
                <w:szCs w:val="20"/>
              </w:rPr>
              <w:t xml:space="preserve"> from main carriageway and into venue</w:t>
            </w:r>
            <w:r w:rsidR="00AD648A">
              <w:rPr>
                <w:rFonts w:ascii="Arial" w:hAnsi="Arial" w:cs="Arial"/>
                <w:b/>
                <w:szCs w:val="20"/>
              </w:rPr>
              <w:t xml:space="preserve">. Gate </w:t>
            </w:r>
          </w:p>
        </w:tc>
      </w:tr>
      <w:tr w:rsidR="00AB1601" w14:paraId="701CCAEF" w14:textId="77777777" w:rsidTr="00341174">
        <w:trPr>
          <w:cantSplit/>
          <w:trHeight w:val="260"/>
        </w:trPr>
        <w:tc>
          <w:tcPr>
            <w:tcW w:w="15303" w:type="dxa"/>
            <w:gridSpan w:val="5"/>
            <w:tcBorders>
              <w:bottom w:val="single" w:sz="4" w:space="0" w:color="auto"/>
            </w:tcBorders>
            <w:shd w:val="clear" w:color="auto" w:fill="E6E6E6"/>
          </w:tcPr>
          <w:p w14:paraId="3E16147D" w14:textId="72C3809B" w:rsidR="000C5C81" w:rsidRPr="00026ECB" w:rsidRDefault="000C5C81" w:rsidP="000C5C81">
            <w:pPr>
              <w:rPr>
                <w:rFonts w:ascii="Arial" w:hAnsi="Arial" w:cs="Arial"/>
                <w:b/>
                <w:sz w:val="16"/>
                <w:szCs w:val="16"/>
              </w:rPr>
            </w:pPr>
          </w:p>
        </w:tc>
      </w:tr>
      <w:tr w:rsidR="000C5C81" w14:paraId="36EA664F" w14:textId="77777777" w:rsidTr="00341174">
        <w:trPr>
          <w:trHeight w:val="620"/>
        </w:trPr>
        <w:tc>
          <w:tcPr>
            <w:tcW w:w="461" w:type="dxa"/>
            <w:shd w:val="clear" w:color="auto" w:fill="E6E6E6"/>
            <w:vAlign w:val="center"/>
          </w:tcPr>
          <w:p w14:paraId="53E7CE59" w14:textId="77777777" w:rsidR="000C5C81" w:rsidRDefault="000C5C81" w:rsidP="00D74C8C">
            <w:pPr>
              <w:jc w:val="center"/>
              <w:rPr>
                <w:sz w:val="16"/>
              </w:rPr>
            </w:pPr>
          </w:p>
        </w:tc>
        <w:tc>
          <w:tcPr>
            <w:tcW w:w="3279" w:type="dxa"/>
            <w:shd w:val="clear" w:color="auto" w:fill="E6E6E6"/>
            <w:vAlign w:val="center"/>
          </w:tcPr>
          <w:p w14:paraId="38678B22" w14:textId="77777777" w:rsidR="000C5C81" w:rsidRPr="00F475FF" w:rsidRDefault="000C5C81" w:rsidP="000C5C81">
            <w:pPr>
              <w:pStyle w:val="Heading2"/>
              <w:rPr>
                <w:sz w:val="20"/>
              </w:rPr>
            </w:pPr>
            <w:r w:rsidRPr="00F475FF">
              <w:rPr>
                <w:sz w:val="20"/>
              </w:rPr>
              <w:t>Hazard</w:t>
            </w:r>
          </w:p>
          <w:p w14:paraId="775175D5" w14:textId="77777777" w:rsidR="000C5C81" w:rsidRDefault="000C5C81" w:rsidP="000C5C81">
            <w:pPr>
              <w:jc w:val="center"/>
              <w:rPr>
                <w:rFonts w:ascii="Arial" w:hAnsi="Arial" w:cs="Arial"/>
                <w:sz w:val="16"/>
                <w:szCs w:val="16"/>
              </w:rPr>
            </w:pPr>
            <w:r w:rsidRPr="00F475FF">
              <w:rPr>
                <w:rFonts w:ascii="Arial" w:hAnsi="Arial" w:cs="Arial"/>
                <w:sz w:val="16"/>
                <w:szCs w:val="16"/>
              </w:rPr>
              <w:t>(What is the injury and</w:t>
            </w:r>
          </w:p>
          <w:p w14:paraId="7EE40724" w14:textId="0B226E75" w:rsidR="000C5C81" w:rsidRDefault="000C5C81" w:rsidP="000C5C81">
            <w:pPr>
              <w:jc w:val="center"/>
              <w:rPr>
                <w:rFonts w:ascii="Arial" w:hAnsi="Arial" w:cs="Arial"/>
                <w:sz w:val="16"/>
                <w:szCs w:val="16"/>
              </w:rPr>
            </w:pPr>
            <w:r w:rsidRPr="00F475FF">
              <w:rPr>
                <w:rFonts w:ascii="Arial" w:hAnsi="Arial" w:cs="Arial"/>
                <w:sz w:val="16"/>
                <w:szCs w:val="16"/>
              </w:rPr>
              <w:t>how can the injury occur)</w:t>
            </w:r>
          </w:p>
        </w:tc>
        <w:tc>
          <w:tcPr>
            <w:tcW w:w="6035" w:type="dxa"/>
            <w:shd w:val="clear" w:color="auto" w:fill="E6E6E6"/>
            <w:vAlign w:val="center"/>
          </w:tcPr>
          <w:p w14:paraId="42F43E91" w14:textId="77777777" w:rsidR="000C5C81" w:rsidRDefault="000C5C81" w:rsidP="000C5C81">
            <w:pPr>
              <w:pStyle w:val="Heading2"/>
              <w:rPr>
                <w:bCs/>
                <w:sz w:val="20"/>
              </w:rPr>
            </w:pPr>
            <w:r w:rsidRPr="001E3F0B">
              <w:rPr>
                <w:bCs/>
                <w:sz w:val="20"/>
              </w:rPr>
              <w:t>Risk controls</w:t>
            </w:r>
            <w:r>
              <w:rPr>
                <w:bCs/>
                <w:sz w:val="20"/>
              </w:rPr>
              <w:t xml:space="preserve"> already in place</w:t>
            </w:r>
          </w:p>
          <w:p w14:paraId="0CF2F5FA" w14:textId="2F112621" w:rsidR="000C5C81" w:rsidRDefault="000C5C81" w:rsidP="000C5C81">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shd w:val="clear" w:color="auto" w:fill="E6E6E6"/>
            <w:vAlign w:val="center"/>
          </w:tcPr>
          <w:p w14:paraId="5FD34213" w14:textId="3FF09794" w:rsidR="000C5C81" w:rsidRPr="00026ECB" w:rsidRDefault="000C5C81" w:rsidP="00B57239">
            <w:pPr>
              <w:rPr>
                <w:rFonts w:ascii="Arial" w:hAnsi="Arial" w:cs="Arial"/>
                <w:sz w:val="16"/>
                <w:szCs w:val="16"/>
              </w:rPr>
            </w:pPr>
            <w:r w:rsidRPr="00026ECB">
              <w:rPr>
                <w:rFonts w:ascii="Arial" w:hAnsi="Arial"/>
                <w:b/>
                <w:bCs w:val="0"/>
                <w:sz w:val="16"/>
                <w:szCs w:val="16"/>
              </w:rPr>
              <w:t>People involved or exposed</w:t>
            </w:r>
          </w:p>
        </w:tc>
        <w:tc>
          <w:tcPr>
            <w:tcW w:w="3543" w:type="dxa"/>
            <w:shd w:val="clear" w:color="auto" w:fill="E6E6E6"/>
            <w:vAlign w:val="center"/>
          </w:tcPr>
          <w:p w14:paraId="0BF3EF92" w14:textId="77777777" w:rsidR="000C5C81" w:rsidRDefault="000C5C81" w:rsidP="000C5C81">
            <w:pPr>
              <w:jc w:val="center"/>
              <w:rPr>
                <w:rFonts w:ascii="Arial" w:hAnsi="Arial" w:cs="Arial"/>
                <w:b/>
                <w:szCs w:val="20"/>
              </w:rPr>
            </w:pPr>
            <w:r w:rsidRPr="00CE530D">
              <w:rPr>
                <w:rFonts w:ascii="Arial" w:hAnsi="Arial" w:cs="Arial"/>
                <w:b/>
                <w:szCs w:val="20"/>
              </w:rPr>
              <w:t>Further Action Required</w:t>
            </w:r>
          </w:p>
          <w:p w14:paraId="283A6F9C" w14:textId="77777777" w:rsidR="000C5C81" w:rsidRDefault="000C5C81" w:rsidP="000C5C81">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69AACF7" w14:textId="64D876A8" w:rsidR="000C5C81" w:rsidRPr="005155A0" w:rsidRDefault="000C5C81" w:rsidP="000C5C81">
            <w:pPr>
              <w:jc w:val="center"/>
              <w:rPr>
                <w:rFonts w:ascii="Arial" w:hAnsi="Arial" w:cs="Arial"/>
                <w:i/>
                <w:iCs/>
                <w:sz w:val="16"/>
                <w:szCs w:val="16"/>
              </w:rPr>
            </w:pPr>
            <w:r w:rsidRPr="00DA1A25">
              <w:rPr>
                <w:rFonts w:ascii="Arial" w:hAnsi="Arial" w:cs="Arial"/>
                <w:sz w:val="16"/>
                <w:szCs w:val="16"/>
              </w:rPr>
              <w:t>who is responsible and when)</w:t>
            </w:r>
          </w:p>
        </w:tc>
      </w:tr>
      <w:tr w:rsidR="000C5C81" w14:paraId="3F436FD2" w14:textId="77777777" w:rsidTr="00341174">
        <w:trPr>
          <w:trHeight w:val="377"/>
        </w:trPr>
        <w:tc>
          <w:tcPr>
            <w:tcW w:w="15303" w:type="dxa"/>
            <w:gridSpan w:val="5"/>
            <w:shd w:val="clear" w:color="auto" w:fill="E6E6E6"/>
            <w:vAlign w:val="center"/>
          </w:tcPr>
          <w:p w14:paraId="0147EC5D" w14:textId="7A32A456" w:rsidR="000C5C81" w:rsidRPr="000C5C81" w:rsidRDefault="000C5C81" w:rsidP="00F475FF">
            <w:pPr>
              <w:rPr>
                <w:rFonts w:ascii="Arial" w:hAnsi="Arial" w:cs="Arial"/>
                <w:i/>
                <w:iCs/>
                <w:sz w:val="28"/>
                <w:szCs w:val="28"/>
              </w:rPr>
            </w:pPr>
            <w:r w:rsidRPr="000C5C81">
              <w:rPr>
                <w:rFonts w:ascii="Arial" w:hAnsi="Arial" w:cs="Arial"/>
                <w:i/>
                <w:iCs/>
                <w:sz w:val="28"/>
                <w:szCs w:val="28"/>
              </w:rPr>
              <w:t>Site  Issues</w:t>
            </w:r>
          </w:p>
        </w:tc>
      </w:tr>
      <w:tr w:rsidR="00D77A10" w14:paraId="768F08E3" w14:textId="77777777" w:rsidTr="00341174">
        <w:trPr>
          <w:trHeight w:val="739"/>
        </w:trPr>
        <w:tc>
          <w:tcPr>
            <w:tcW w:w="461" w:type="dxa"/>
            <w:tcBorders>
              <w:bottom w:val="single" w:sz="4" w:space="0" w:color="auto"/>
            </w:tcBorders>
            <w:shd w:val="clear" w:color="auto" w:fill="E6E6E6"/>
            <w:vAlign w:val="center"/>
          </w:tcPr>
          <w:p w14:paraId="2FA75F62" w14:textId="77777777" w:rsidR="00D77A10" w:rsidRDefault="00D77A10" w:rsidP="00B57239">
            <w:pPr>
              <w:jc w:val="center"/>
              <w:rPr>
                <w:sz w:val="16"/>
              </w:rPr>
            </w:pPr>
          </w:p>
        </w:tc>
        <w:tc>
          <w:tcPr>
            <w:tcW w:w="3279" w:type="dxa"/>
            <w:tcBorders>
              <w:bottom w:val="single" w:sz="4" w:space="0" w:color="auto"/>
            </w:tcBorders>
            <w:shd w:val="clear" w:color="auto" w:fill="E6E6E6"/>
            <w:vAlign w:val="center"/>
          </w:tcPr>
          <w:p w14:paraId="31CC0861" w14:textId="77777777" w:rsidR="00D77A10" w:rsidRPr="00F475FF" w:rsidRDefault="00D77A10" w:rsidP="00D77A10">
            <w:pPr>
              <w:pStyle w:val="Heading2"/>
              <w:rPr>
                <w:sz w:val="20"/>
              </w:rPr>
            </w:pPr>
            <w:r w:rsidRPr="00F475FF">
              <w:rPr>
                <w:sz w:val="20"/>
              </w:rPr>
              <w:t>Hazard</w:t>
            </w:r>
          </w:p>
          <w:p w14:paraId="7B6A424F" w14:textId="77777777" w:rsidR="00D77A10" w:rsidRDefault="00D77A10" w:rsidP="00D77A10">
            <w:pPr>
              <w:jc w:val="center"/>
              <w:rPr>
                <w:rFonts w:ascii="Arial" w:hAnsi="Arial" w:cs="Arial"/>
                <w:sz w:val="16"/>
                <w:szCs w:val="16"/>
              </w:rPr>
            </w:pPr>
            <w:r w:rsidRPr="00F475FF">
              <w:rPr>
                <w:rFonts w:ascii="Arial" w:hAnsi="Arial" w:cs="Arial"/>
                <w:sz w:val="16"/>
                <w:szCs w:val="16"/>
              </w:rPr>
              <w:t>(What is the injury and</w:t>
            </w:r>
          </w:p>
          <w:p w14:paraId="4302EF98" w14:textId="367EBF12" w:rsidR="00D77A10" w:rsidRPr="004E4C05" w:rsidRDefault="00D77A10" w:rsidP="00D77A10">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3774DE72" w14:textId="77777777" w:rsidR="00D77A10" w:rsidRDefault="00D77A10" w:rsidP="00D77A10">
            <w:pPr>
              <w:pStyle w:val="Heading2"/>
              <w:rPr>
                <w:bCs/>
                <w:sz w:val="20"/>
              </w:rPr>
            </w:pPr>
            <w:r w:rsidRPr="001E3F0B">
              <w:rPr>
                <w:bCs/>
                <w:sz w:val="20"/>
              </w:rPr>
              <w:t>Risk controls</w:t>
            </w:r>
            <w:r>
              <w:rPr>
                <w:bCs/>
                <w:sz w:val="20"/>
              </w:rPr>
              <w:t xml:space="preserve"> already in place</w:t>
            </w:r>
          </w:p>
          <w:p w14:paraId="62AE6E83" w14:textId="19868B24" w:rsidR="00D77A10" w:rsidRDefault="00D77A10" w:rsidP="00D77A10">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58D27EB1" w14:textId="5994A1BE" w:rsidR="00D77A10" w:rsidRDefault="00D77A10" w:rsidP="00D77A10">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543" w:type="dxa"/>
            <w:tcBorders>
              <w:bottom w:val="single" w:sz="4" w:space="0" w:color="auto"/>
            </w:tcBorders>
            <w:shd w:val="clear" w:color="auto" w:fill="E6E6E6"/>
            <w:vAlign w:val="center"/>
          </w:tcPr>
          <w:p w14:paraId="360DE2AC" w14:textId="77777777" w:rsidR="00D77A10" w:rsidRDefault="00D77A10" w:rsidP="00D77A10">
            <w:pPr>
              <w:jc w:val="center"/>
              <w:rPr>
                <w:rFonts w:ascii="Arial" w:hAnsi="Arial" w:cs="Arial"/>
                <w:b/>
                <w:szCs w:val="20"/>
              </w:rPr>
            </w:pPr>
            <w:r w:rsidRPr="00CE530D">
              <w:rPr>
                <w:rFonts w:ascii="Arial" w:hAnsi="Arial" w:cs="Arial"/>
                <w:b/>
                <w:szCs w:val="20"/>
              </w:rPr>
              <w:t>Further Action Required</w:t>
            </w:r>
          </w:p>
          <w:p w14:paraId="4DBDA27F" w14:textId="77777777" w:rsidR="00D77A10" w:rsidRDefault="00D77A10" w:rsidP="00D77A10">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1E5323BF" w14:textId="7F0FBCF2" w:rsidR="00D77A10" w:rsidRPr="005155A0" w:rsidRDefault="00D77A10" w:rsidP="00D77A10">
            <w:pPr>
              <w:jc w:val="center"/>
              <w:rPr>
                <w:rFonts w:ascii="Arial" w:hAnsi="Arial" w:cs="Arial"/>
                <w:i/>
                <w:iCs/>
                <w:sz w:val="16"/>
                <w:szCs w:val="16"/>
              </w:rPr>
            </w:pPr>
            <w:r w:rsidRPr="00DA1A25">
              <w:rPr>
                <w:rFonts w:ascii="Arial" w:hAnsi="Arial" w:cs="Arial"/>
                <w:sz w:val="16"/>
                <w:szCs w:val="16"/>
              </w:rPr>
              <w:t>who is responsible and when)</w:t>
            </w:r>
          </w:p>
        </w:tc>
      </w:tr>
      <w:tr w:rsidR="00D77A10" w14:paraId="09E43DD5" w14:textId="77777777" w:rsidTr="00341174">
        <w:trPr>
          <w:trHeight w:val="739"/>
        </w:trPr>
        <w:tc>
          <w:tcPr>
            <w:tcW w:w="461" w:type="dxa"/>
            <w:shd w:val="clear" w:color="auto" w:fill="auto"/>
            <w:vAlign w:val="center"/>
          </w:tcPr>
          <w:p w14:paraId="21BED8A6" w14:textId="1172029F" w:rsidR="00D77A10" w:rsidRDefault="008111E2" w:rsidP="00B57239">
            <w:pPr>
              <w:jc w:val="center"/>
              <w:rPr>
                <w:sz w:val="16"/>
              </w:rPr>
            </w:pPr>
            <w:r>
              <w:rPr>
                <w:sz w:val="16"/>
              </w:rPr>
              <w:t>4</w:t>
            </w:r>
          </w:p>
        </w:tc>
        <w:tc>
          <w:tcPr>
            <w:tcW w:w="3279" w:type="dxa"/>
            <w:shd w:val="clear" w:color="auto" w:fill="auto"/>
          </w:tcPr>
          <w:p w14:paraId="4B848D83"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230DF9">
              <w:rPr>
                <w:rFonts w:ascii="Arial" w:hAnsi="Arial" w:cs="Arial"/>
                <w:color w:val="000000"/>
                <w:szCs w:val="20"/>
              </w:rPr>
              <w:t>Slips, Trips &amp; Falls</w:t>
            </w:r>
          </w:p>
          <w:p w14:paraId="318A282E" w14:textId="77777777" w:rsidR="00D77A10" w:rsidRPr="00230DF9" w:rsidRDefault="00D77A10" w:rsidP="00B57239">
            <w:pPr>
              <w:rPr>
                <w:rFonts w:ascii="Arial" w:hAnsi="Arial" w:cs="Arial"/>
                <w:szCs w:val="20"/>
              </w:rPr>
            </w:pPr>
          </w:p>
        </w:tc>
        <w:tc>
          <w:tcPr>
            <w:tcW w:w="6035" w:type="dxa"/>
            <w:shd w:val="clear" w:color="auto" w:fill="auto"/>
          </w:tcPr>
          <w:p w14:paraId="4E6D1FF6" w14:textId="5A69D5C6" w:rsidR="00D77A10" w:rsidRDefault="00D337DF" w:rsidP="00B57239">
            <w:pPr>
              <w:rPr>
                <w:rFonts w:ascii="Arial" w:hAnsi="Arial" w:cs="Arial"/>
                <w:szCs w:val="20"/>
              </w:rPr>
            </w:pPr>
            <w:r>
              <w:rPr>
                <w:rFonts w:ascii="Arial" w:hAnsi="Arial" w:cs="Arial"/>
                <w:szCs w:val="20"/>
              </w:rPr>
              <w:t>Any wires in marquee covered</w:t>
            </w:r>
            <w:r w:rsidR="00432D98">
              <w:rPr>
                <w:rFonts w:ascii="Arial" w:hAnsi="Arial" w:cs="Arial"/>
                <w:szCs w:val="20"/>
              </w:rPr>
              <w:t xml:space="preserve"> or fenced off</w:t>
            </w:r>
          </w:p>
          <w:p w14:paraId="6A8EC57B" w14:textId="77777777" w:rsidR="00D337DF" w:rsidRDefault="00D337DF" w:rsidP="00D337DF">
            <w:pPr>
              <w:rPr>
                <w:rFonts w:ascii="Arial" w:hAnsi="Arial" w:cs="Arial"/>
                <w:szCs w:val="20"/>
              </w:rPr>
            </w:pPr>
            <w:r w:rsidRPr="00BE7FD0">
              <w:rPr>
                <w:rFonts w:ascii="Arial" w:hAnsi="Arial" w:cs="Arial"/>
                <w:szCs w:val="20"/>
              </w:rPr>
              <w:t>Ground conditions and any significant slip or trip hazards have been identified and removed or segregated.</w:t>
            </w:r>
          </w:p>
          <w:p w14:paraId="0107D1FA" w14:textId="11376964" w:rsidR="00D337DF" w:rsidRPr="00BE7FD0" w:rsidRDefault="00D337DF" w:rsidP="00D337DF">
            <w:pPr>
              <w:rPr>
                <w:rFonts w:ascii="Arial" w:hAnsi="Arial" w:cs="Arial"/>
                <w:szCs w:val="20"/>
              </w:rPr>
            </w:pPr>
            <w:r>
              <w:rPr>
                <w:rFonts w:ascii="Arial" w:hAnsi="Arial" w:cs="Arial"/>
                <w:szCs w:val="20"/>
              </w:rPr>
              <w:t>Any uneven ground levelled prior to event and checked in the morning before first horse</w:t>
            </w:r>
          </w:p>
          <w:p w14:paraId="1C343851" w14:textId="73FF5DB0" w:rsidR="00D337DF" w:rsidRPr="00230DF9" w:rsidRDefault="00D337DF" w:rsidP="00B57239">
            <w:pPr>
              <w:rPr>
                <w:rFonts w:ascii="Arial" w:hAnsi="Arial" w:cs="Arial"/>
                <w:szCs w:val="20"/>
              </w:rPr>
            </w:pPr>
          </w:p>
        </w:tc>
        <w:tc>
          <w:tcPr>
            <w:tcW w:w="1985" w:type="dxa"/>
            <w:shd w:val="clear" w:color="auto" w:fill="auto"/>
          </w:tcPr>
          <w:p w14:paraId="1A613978" w14:textId="4859F1E2" w:rsidR="00D77A10" w:rsidRPr="00230DF9" w:rsidRDefault="00C1478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Pr>
                <w:rFonts w:ascii="Arial" w:hAnsi="Arial" w:cs="Arial"/>
                <w:color w:val="000000"/>
                <w:sz w:val="22"/>
                <w:szCs w:val="22"/>
              </w:rPr>
              <w:t>Competitors</w:t>
            </w:r>
            <w:r w:rsidR="00D77A10" w:rsidRPr="00230DF9">
              <w:rPr>
                <w:rFonts w:ascii="Arial" w:hAnsi="Arial" w:cs="Arial"/>
                <w:color w:val="000000"/>
                <w:szCs w:val="20"/>
              </w:rPr>
              <w:t>. PC Officials. Parents. General Public. Animals. Property.</w:t>
            </w:r>
          </w:p>
        </w:tc>
        <w:tc>
          <w:tcPr>
            <w:tcW w:w="3543" w:type="dxa"/>
            <w:shd w:val="clear" w:color="auto" w:fill="auto"/>
            <w:vAlign w:val="center"/>
          </w:tcPr>
          <w:p w14:paraId="3C8C3B7B" w14:textId="77777777" w:rsidR="00D77A10" w:rsidRDefault="00D77A10" w:rsidP="00D77A10">
            <w:pPr>
              <w:pStyle w:val="ListParagraph"/>
              <w:ind w:left="0"/>
              <w:rPr>
                <w:rFonts w:ascii="Arial" w:hAnsi="Arial" w:cs="Arial"/>
                <w:b/>
                <w:color w:val="FF0000"/>
                <w:sz w:val="16"/>
                <w:szCs w:val="16"/>
              </w:rPr>
            </w:pPr>
          </w:p>
          <w:p w14:paraId="1EE6735B" w14:textId="5F57DADD" w:rsidR="00D77A10" w:rsidRPr="00D77A10" w:rsidRDefault="00D77A10" w:rsidP="00F475FF">
            <w:pPr>
              <w:rPr>
                <w:rFonts w:ascii="Arial" w:hAnsi="Arial" w:cs="Arial"/>
                <w:b/>
                <w:i/>
                <w:iCs/>
                <w:color w:val="FF0000"/>
                <w:sz w:val="24"/>
              </w:rPr>
            </w:pPr>
          </w:p>
        </w:tc>
      </w:tr>
      <w:tr w:rsidR="00D77A10" w14:paraId="555AE2D2" w14:textId="77777777" w:rsidTr="00341174">
        <w:trPr>
          <w:trHeight w:val="739"/>
        </w:trPr>
        <w:tc>
          <w:tcPr>
            <w:tcW w:w="461" w:type="dxa"/>
            <w:shd w:val="clear" w:color="auto" w:fill="auto"/>
            <w:vAlign w:val="center"/>
          </w:tcPr>
          <w:p w14:paraId="6137D0B0" w14:textId="6E785107" w:rsidR="00D77A10" w:rsidRDefault="008111E2" w:rsidP="00B57239">
            <w:pPr>
              <w:jc w:val="center"/>
              <w:rPr>
                <w:sz w:val="16"/>
              </w:rPr>
            </w:pPr>
            <w:r>
              <w:rPr>
                <w:sz w:val="16"/>
              </w:rPr>
              <w:t>5</w:t>
            </w:r>
          </w:p>
        </w:tc>
        <w:tc>
          <w:tcPr>
            <w:tcW w:w="3279" w:type="dxa"/>
            <w:shd w:val="clear" w:color="auto" w:fill="auto"/>
          </w:tcPr>
          <w:p w14:paraId="26839478"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sidRPr="00230DF9">
              <w:rPr>
                <w:rFonts w:ascii="Arial" w:hAnsi="Arial" w:cs="Arial"/>
                <w:color w:val="000000"/>
                <w:szCs w:val="20"/>
              </w:rPr>
              <w:t>On Site Traffic</w:t>
            </w:r>
          </w:p>
          <w:p w14:paraId="354DD444"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6035" w:type="dxa"/>
            <w:shd w:val="clear" w:color="auto" w:fill="auto"/>
          </w:tcPr>
          <w:p w14:paraId="20E3904B" w14:textId="63539A22" w:rsidR="00D77A10"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No spectators on course</w:t>
            </w:r>
            <w:r w:rsidR="00D337DF">
              <w:rPr>
                <w:rFonts w:ascii="Arial" w:hAnsi="Arial" w:cs="Arial"/>
                <w:color w:val="000000"/>
                <w:sz w:val="16"/>
                <w:szCs w:val="16"/>
              </w:rPr>
              <w:t>. Jump judges to whistle if spectators on course and horse approaching</w:t>
            </w:r>
          </w:p>
          <w:p w14:paraId="070E38D2" w14:textId="3AD21EA6" w:rsidR="00322658" w:rsidRPr="00026ECB" w:rsidRDefault="0032265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Gates closed</w:t>
            </w:r>
          </w:p>
          <w:p w14:paraId="4811815D" w14:textId="778D4159" w:rsidR="00D77A10" w:rsidRPr="00026ECB" w:rsidRDefault="00B1474E"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Horses should not be left unattended in car park area</w:t>
            </w:r>
          </w:p>
          <w:p w14:paraId="3199984D" w14:textId="189E8A8A" w:rsidR="00D77A10" w:rsidRPr="00026ECB" w:rsidRDefault="00B1474E"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 xml:space="preserve">Footpath </w:t>
            </w:r>
            <w:r w:rsidR="005F7602" w:rsidRPr="00026ECB">
              <w:rPr>
                <w:rFonts w:ascii="Arial" w:hAnsi="Arial" w:cs="Arial"/>
                <w:color w:val="000000"/>
                <w:sz w:val="16"/>
                <w:szCs w:val="16"/>
              </w:rPr>
              <w:t xml:space="preserve">passes through some of the XC course. </w:t>
            </w:r>
            <w:r w:rsidR="005F7602" w:rsidRPr="00EF03E5">
              <w:rPr>
                <w:rFonts w:ascii="Arial" w:hAnsi="Arial" w:cs="Arial"/>
                <w:color w:val="000000"/>
                <w:sz w:val="16"/>
                <w:szCs w:val="16"/>
                <w:highlight w:val="yellow"/>
              </w:rPr>
              <w:t>Warning signs will be placed at estate entrance to advise walkers. F</w:t>
            </w:r>
            <w:r w:rsidRPr="00EF03E5">
              <w:rPr>
                <w:rFonts w:ascii="Arial" w:hAnsi="Arial" w:cs="Arial"/>
                <w:color w:val="000000"/>
                <w:sz w:val="16"/>
                <w:szCs w:val="16"/>
                <w:highlight w:val="yellow"/>
              </w:rPr>
              <w:t>ence judges in the vicinity will watch footpath and whistle and marshall as required,</w:t>
            </w:r>
          </w:p>
          <w:p w14:paraId="05D516DD" w14:textId="2819A4B4" w:rsidR="00D77A10" w:rsidRPr="00D337DF"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sidRPr="00026ECB">
              <w:rPr>
                <w:rFonts w:ascii="Arial" w:hAnsi="Arial" w:cs="Arial"/>
                <w:color w:val="000000"/>
                <w:sz w:val="16"/>
                <w:szCs w:val="16"/>
              </w:rPr>
              <w:t xml:space="preserve">Horse areas </w:t>
            </w:r>
            <w:r w:rsidR="00D337DF">
              <w:rPr>
                <w:rFonts w:ascii="Arial" w:hAnsi="Arial" w:cs="Arial"/>
                <w:color w:val="000000"/>
                <w:sz w:val="16"/>
                <w:szCs w:val="16"/>
              </w:rPr>
              <w:t xml:space="preserve">roped – XC course, </w:t>
            </w:r>
            <w:r w:rsidR="005F7602" w:rsidRPr="00026ECB">
              <w:rPr>
                <w:rFonts w:ascii="Arial" w:hAnsi="Arial" w:cs="Arial"/>
                <w:color w:val="000000"/>
                <w:sz w:val="16"/>
                <w:szCs w:val="16"/>
              </w:rPr>
              <w:t xml:space="preserve">, </w:t>
            </w:r>
            <w:r w:rsidR="00D337DF">
              <w:rPr>
                <w:rFonts w:ascii="Arial" w:hAnsi="Arial" w:cs="Arial"/>
                <w:color w:val="000000"/>
                <w:sz w:val="16"/>
                <w:szCs w:val="16"/>
              </w:rPr>
              <w:t xml:space="preserve">Mini 45cm course </w:t>
            </w:r>
            <w:r w:rsidR="009E3D90" w:rsidRPr="00026ECB">
              <w:rPr>
                <w:rFonts w:ascii="Arial" w:hAnsi="Arial" w:cs="Arial"/>
                <w:color w:val="000000"/>
                <w:sz w:val="16"/>
                <w:szCs w:val="16"/>
              </w:rPr>
              <w:t xml:space="preserve"> XC warm up</w:t>
            </w:r>
          </w:p>
        </w:tc>
        <w:tc>
          <w:tcPr>
            <w:tcW w:w="1985" w:type="dxa"/>
            <w:shd w:val="clear" w:color="auto" w:fill="auto"/>
          </w:tcPr>
          <w:p w14:paraId="01FC9BF9" w14:textId="6D5A94AE" w:rsidR="00D77A10" w:rsidRPr="00230DF9" w:rsidRDefault="00C14788"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r>
              <w:rPr>
                <w:rFonts w:ascii="Arial" w:hAnsi="Arial" w:cs="Arial"/>
                <w:color w:val="000000"/>
                <w:sz w:val="22"/>
                <w:szCs w:val="22"/>
              </w:rPr>
              <w:t>Competitors</w:t>
            </w:r>
            <w:r w:rsidR="00D77A10" w:rsidRPr="00230DF9">
              <w:rPr>
                <w:rFonts w:ascii="Arial" w:hAnsi="Arial" w:cs="Arial"/>
                <w:color w:val="000000"/>
                <w:szCs w:val="20"/>
              </w:rPr>
              <w:t>. PC Officials. Parents. General Public. Animals. Property.</w:t>
            </w:r>
          </w:p>
          <w:p w14:paraId="5ADACDD0" w14:textId="77777777" w:rsidR="00D77A10" w:rsidRPr="00230DF9" w:rsidRDefault="00D77A10" w:rsidP="00D77A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0"/>
              </w:rPr>
            </w:pPr>
          </w:p>
        </w:tc>
        <w:tc>
          <w:tcPr>
            <w:tcW w:w="3543" w:type="dxa"/>
            <w:shd w:val="clear" w:color="auto" w:fill="auto"/>
            <w:vAlign w:val="center"/>
          </w:tcPr>
          <w:p w14:paraId="171680E1" w14:textId="11A45B0D" w:rsidR="00230DF9" w:rsidRDefault="00230DF9" w:rsidP="00F475FF">
            <w:pPr>
              <w:rPr>
                <w:rFonts w:ascii="Arial" w:hAnsi="Arial" w:cs="Arial"/>
                <w:i/>
                <w:iCs/>
                <w:sz w:val="16"/>
                <w:szCs w:val="16"/>
              </w:rPr>
            </w:pPr>
            <w:r>
              <w:rPr>
                <w:rFonts w:ascii="Arial" w:hAnsi="Arial" w:cs="Arial"/>
                <w:i/>
                <w:iCs/>
                <w:sz w:val="16"/>
                <w:szCs w:val="16"/>
              </w:rPr>
              <w:t xml:space="preserve">Tractor </w:t>
            </w:r>
            <w:r w:rsidR="005F7602">
              <w:rPr>
                <w:rFonts w:ascii="Arial" w:hAnsi="Arial" w:cs="Arial"/>
                <w:i/>
                <w:iCs/>
                <w:sz w:val="16"/>
                <w:szCs w:val="16"/>
              </w:rPr>
              <w:t xml:space="preserve">can be arranged if </w:t>
            </w:r>
            <w:r>
              <w:rPr>
                <w:rFonts w:ascii="Arial" w:hAnsi="Arial" w:cs="Arial"/>
                <w:i/>
                <w:iCs/>
                <w:sz w:val="16"/>
                <w:szCs w:val="16"/>
              </w:rPr>
              <w:t>anyone gets stuck</w:t>
            </w:r>
            <w:r w:rsidR="005F7602">
              <w:rPr>
                <w:rFonts w:ascii="Arial" w:hAnsi="Arial" w:cs="Arial"/>
                <w:i/>
                <w:iCs/>
                <w:sz w:val="16"/>
                <w:szCs w:val="16"/>
              </w:rPr>
              <w:t>, although v dry conditions so should not be an issue on the day</w:t>
            </w:r>
          </w:p>
        </w:tc>
      </w:tr>
    </w:tbl>
    <w:p w14:paraId="367332D4" w14:textId="40D6D79D" w:rsidR="00B21E39" w:rsidRDefault="00B21E39" w:rsidP="008E3865">
      <w:pPr>
        <w:pStyle w:val="Header"/>
        <w:tabs>
          <w:tab w:val="clear" w:pos="4153"/>
          <w:tab w:val="clear" w:pos="8306"/>
        </w:tabs>
        <w:rPr>
          <w:rFonts w:ascii="Arial" w:hAnsi="Arial" w:cs="Arial"/>
          <w:sz w:val="16"/>
          <w:szCs w:val="16"/>
        </w:rPr>
      </w:pPr>
    </w:p>
    <w:p w14:paraId="7C71D0B8" w14:textId="77777777" w:rsidR="00B21E39" w:rsidRDefault="00B21E39" w:rsidP="008E3865">
      <w:pPr>
        <w:pStyle w:val="Header"/>
        <w:tabs>
          <w:tab w:val="clear" w:pos="4153"/>
          <w:tab w:val="clear" w:pos="8306"/>
        </w:tabs>
        <w:rPr>
          <w:rFonts w:ascii="Arial" w:hAnsi="Arial" w:cs="Arial"/>
          <w:sz w:val="16"/>
          <w:szCs w:val="16"/>
        </w:rPr>
      </w:pPr>
    </w:p>
    <w:p w14:paraId="6A4EF41A" w14:textId="77777777" w:rsidR="000C5C81" w:rsidRDefault="000C5C81" w:rsidP="008E3865">
      <w:pPr>
        <w:pStyle w:val="Header"/>
        <w:tabs>
          <w:tab w:val="clear" w:pos="4153"/>
          <w:tab w:val="clear" w:pos="8306"/>
        </w:tabs>
        <w:rPr>
          <w:rFonts w:ascii="Arial" w:hAnsi="Arial" w:cs="Arial"/>
          <w:sz w:val="16"/>
          <w:szCs w:val="16"/>
        </w:rPr>
      </w:pPr>
    </w:p>
    <w:p w14:paraId="3D495AEE" w14:textId="77777777" w:rsidR="000C5C81" w:rsidRDefault="000C5C81" w:rsidP="008E3865">
      <w:pPr>
        <w:pStyle w:val="Header"/>
        <w:tabs>
          <w:tab w:val="clear" w:pos="4153"/>
          <w:tab w:val="clear" w:pos="8306"/>
        </w:tabs>
        <w:rPr>
          <w:rFonts w:ascii="Arial" w:hAnsi="Arial" w:cs="Arial"/>
          <w:sz w:val="16"/>
          <w:szCs w:val="16"/>
        </w:rPr>
      </w:pPr>
    </w:p>
    <w:p w14:paraId="01F2A31B" w14:textId="77777777" w:rsidR="0065115F" w:rsidRDefault="0065115F" w:rsidP="008E3865">
      <w:pPr>
        <w:pStyle w:val="Header"/>
        <w:tabs>
          <w:tab w:val="clear" w:pos="4153"/>
          <w:tab w:val="clear" w:pos="8306"/>
        </w:tabs>
        <w:rPr>
          <w:rFonts w:ascii="Arial" w:hAnsi="Arial" w:cs="Arial"/>
          <w:sz w:val="16"/>
          <w:szCs w:val="16"/>
        </w:rPr>
      </w:pPr>
    </w:p>
    <w:p w14:paraId="5467EEB7" w14:textId="77777777" w:rsidR="0065115F" w:rsidRDefault="0065115F" w:rsidP="008E3865">
      <w:pPr>
        <w:pStyle w:val="Header"/>
        <w:tabs>
          <w:tab w:val="clear" w:pos="4153"/>
          <w:tab w:val="clear" w:pos="8306"/>
        </w:tabs>
        <w:rPr>
          <w:rFonts w:ascii="Arial" w:hAnsi="Arial" w:cs="Arial"/>
          <w:sz w:val="16"/>
          <w:szCs w:val="16"/>
        </w:rPr>
      </w:pPr>
    </w:p>
    <w:p w14:paraId="323DCD42" w14:textId="77777777" w:rsidR="0065115F" w:rsidRDefault="0065115F" w:rsidP="008E3865">
      <w:pPr>
        <w:pStyle w:val="Header"/>
        <w:tabs>
          <w:tab w:val="clear" w:pos="4153"/>
          <w:tab w:val="clear" w:pos="8306"/>
        </w:tabs>
        <w:rPr>
          <w:rFonts w:ascii="Arial" w:hAnsi="Arial" w:cs="Arial"/>
          <w:sz w:val="16"/>
          <w:szCs w:val="16"/>
        </w:rPr>
      </w:pPr>
    </w:p>
    <w:p w14:paraId="07F8213D" w14:textId="77777777" w:rsidR="0065115F" w:rsidRDefault="0065115F" w:rsidP="008E3865">
      <w:pPr>
        <w:pStyle w:val="Header"/>
        <w:tabs>
          <w:tab w:val="clear" w:pos="4153"/>
          <w:tab w:val="clear" w:pos="8306"/>
        </w:tabs>
        <w:rPr>
          <w:rFonts w:ascii="Arial" w:hAnsi="Arial" w:cs="Arial"/>
          <w:sz w:val="16"/>
          <w:szCs w:val="16"/>
        </w:rPr>
      </w:pPr>
    </w:p>
    <w:p w14:paraId="551FE6D8" w14:textId="77777777" w:rsidR="0065115F" w:rsidRDefault="0065115F" w:rsidP="008E3865">
      <w:pPr>
        <w:pStyle w:val="Header"/>
        <w:tabs>
          <w:tab w:val="clear" w:pos="4153"/>
          <w:tab w:val="clear" w:pos="8306"/>
        </w:tabs>
        <w:rPr>
          <w:rFonts w:ascii="Arial" w:hAnsi="Arial" w:cs="Arial"/>
          <w:sz w:val="16"/>
          <w:szCs w:val="16"/>
        </w:rPr>
      </w:pPr>
    </w:p>
    <w:p w14:paraId="43E7C376" w14:textId="77777777" w:rsidR="0065115F" w:rsidRDefault="0065115F" w:rsidP="008E3865">
      <w:pPr>
        <w:pStyle w:val="Header"/>
        <w:tabs>
          <w:tab w:val="clear" w:pos="4153"/>
          <w:tab w:val="clear" w:pos="8306"/>
        </w:tabs>
        <w:rPr>
          <w:rFonts w:ascii="Arial" w:hAnsi="Arial" w:cs="Arial"/>
          <w:sz w:val="16"/>
          <w:szCs w:val="16"/>
        </w:rPr>
      </w:pPr>
    </w:p>
    <w:p w14:paraId="2D425B49" w14:textId="77777777" w:rsidR="0065115F" w:rsidRDefault="0065115F" w:rsidP="008E3865">
      <w:pPr>
        <w:pStyle w:val="Header"/>
        <w:tabs>
          <w:tab w:val="clear" w:pos="4153"/>
          <w:tab w:val="clear" w:pos="8306"/>
        </w:tabs>
        <w:rPr>
          <w:rFonts w:ascii="Arial" w:hAnsi="Arial" w:cs="Arial"/>
          <w:sz w:val="16"/>
          <w:szCs w:val="16"/>
        </w:rPr>
      </w:pPr>
    </w:p>
    <w:p w14:paraId="65B4DC0E" w14:textId="77777777" w:rsidR="0065115F" w:rsidRDefault="0065115F" w:rsidP="008E3865">
      <w:pPr>
        <w:pStyle w:val="Header"/>
        <w:tabs>
          <w:tab w:val="clear" w:pos="4153"/>
          <w:tab w:val="clear" w:pos="8306"/>
        </w:tabs>
        <w:rPr>
          <w:rFonts w:ascii="Arial" w:hAnsi="Arial" w:cs="Arial"/>
          <w:sz w:val="16"/>
          <w:szCs w:val="16"/>
        </w:rPr>
      </w:pPr>
    </w:p>
    <w:p w14:paraId="666AEB70" w14:textId="77777777" w:rsidR="0065115F" w:rsidRDefault="0065115F" w:rsidP="008E3865">
      <w:pPr>
        <w:pStyle w:val="Header"/>
        <w:tabs>
          <w:tab w:val="clear" w:pos="4153"/>
          <w:tab w:val="clear" w:pos="8306"/>
        </w:tabs>
        <w:rPr>
          <w:rFonts w:ascii="Arial" w:hAnsi="Arial" w:cs="Arial"/>
          <w:sz w:val="16"/>
          <w:szCs w:val="16"/>
        </w:rPr>
      </w:pPr>
    </w:p>
    <w:p w14:paraId="2ED7062C" w14:textId="77777777" w:rsidR="0065115F" w:rsidRDefault="0065115F" w:rsidP="008E3865">
      <w:pPr>
        <w:pStyle w:val="Header"/>
        <w:tabs>
          <w:tab w:val="clear" w:pos="4153"/>
          <w:tab w:val="clear" w:pos="8306"/>
        </w:tabs>
        <w:rPr>
          <w:rFonts w:ascii="Arial" w:hAnsi="Arial" w:cs="Arial"/>
          <w:sz w:val="16"/>
          <w:szCs w:val="16"/>
        </w:rPr>
      </w:pPr>
    </w:p>
    <w:p w14:paraId="548C1017" w14:textId="77777777" w:rsidR="0065115F" w:rsidRDefault="0065115F" w:rsidP="008E3865">
      <w:pPr>
        <w:pStyle w:val="Header"/>
        <w:tabs>
          <w:tab w:val="clear" w:pos="4153"/>
          <w:tab w:val="clear" w:pos="8306"/>
        </w:tabs>
        <w:rPr>
          <w:rFonts w:ascii="Arial" w:hAnsi="Arial" w:cs="Arial"/>
          <w:sz w:val="16"/>
          <w:szCs w:val="16"/>
        </w:rPr>
      </w:pPr>
    </w:p>
    <w:p w14:paraId="48C4E367" w14:textId="77777777" w:rsidR="00230DF9" w:rsidRDefault="00230DF9" w:rsidP="008E3865">
      <w:pPr>
        <w:pStyle w:val="Header"/>
        <w:tabs>
          <w:tab w:val="clear" w:pos="4153"/>
          <w:tab w:val="clear" w:pos="8306"/>
        </w:tabs>
        <w:rPr>
          <w:rFonts w:ascii="Arial" w:hAnsi="Arial" w:cs="Arial"/>
          <w:sz w:val="16"/>
          <w:szCs w:val="16"/>
        </w:rPr>
      </w:pPr>
    </w:p>
    <w:p w14:paraId="4454C9FF" w14:textId="77777777" w:rsidR="00230DF9" w:rsidRDefault="00230DF9" w:rsidP="008E3865">
      <w:pPr>
        <w:pStyle w:val="Header"/>
        <w:tabs>
          <w:tab w:val="clear" w:pos="4153"/>
          <w:tab w:val="clear" w:pos="8306"/>
        </w:tabs>
        <w:rPr>
          <w:rFonts w:ascii="Arial" w:hAnsi="Arial" w:cs="Arial"/>
          <w:sz w:val="16"/>
          <w:szCs w:val="16"/>
        </w:rPr>
      </w:pPr>
    </w:p>
    <w:p w14:paraId="03D624D7" w14:textId="77777777" w:rsidR="00230DF9" w:rsidRDefault="00230DF9" w:rsidP="008E3865">
      <w:pPr>
        <w:pStyle w:val="Header"/>
        <w:tabs>
          <w:tab w:val="clear" w:pos="4153"/>
          <w:tab w:val="clear" w:pos="8306"/>
        </w:tabs>
        <w:rPr>
          <w:rFonts w:ascii="Arial" w:hAnsi="Arial" w:cs="Arial"/>
          <w:sz w:val="16"/>
          <w:szCs w:val="16"/>
        </w:rPr>
      </w:pPr>
    </w:p>
    <w:p w14:paraId="4950007B" w14:textId="77777777" w:rsidR="00230DF9" w:rsidRDefault="00230DF9" w:rsidP="008E3865">
      <w:pPr>
        <w:pStyle w:val="Header"/>
        <w:tabs>
          <w:tab w:val="clear" w:pos="4153"/>
          <w:tab w:val="clear" w:pos="8306"/>
        </w:tabs>
        <w:rPr>
          <w:rFonts w:ascii="Arial" w:hAnsi="Arial" w:cs="Arial"/>
          <w:sz w:val="16"/>
          <w:szCs w:val="16"/>
        </w:rPr>
      </w:pPr>
    </w:p>
    <w:p w14:paraId="4232309B" w14:textId="77777777" w:rsidR="000C5C81" w:rsidRDefault="000C5C81" w:rsidP="008E3865">
      <w:pPr>
        <w:pStyle w:val="Header"/>
        <w:tabs>
          <w:tab w:val="clear" w:pos="4153"/>
          <w:tab w:val="clear" w:pos="8306"/>
        </w:tabs>
        <w:rPr>
          <w:rFonts w:ascii="Arial" w:hAnsi="Arial" w:cs="Arial"/>
          <w:sz w:val="16"/>
          <w:szCs w:val="16"/>
        </w:rPr>
      </w:pPr>
    </w:p>
    <w:tbl>
      <w:tblPr>
        <w:tblW w:w="1558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3279"/>
        <w:gridCol w:w="6035"/>
        <w:gridCol w:w="1985"/>
        <w:gridCol w:w="3826"/>
      </w:tblGrid>
      <w:tr w:rsidR="00B75B87" w:rsidRPr="00B75B87" w14:paraId="7D161789" w14:textId="77777777" w:rsidTr="00B75B87">
        <w:trPr>
          <w:trHeight w:val="377"/>
        </w:trPr>
        <w:tc>
          <w:tcPr>
            <w:tcW w:w="15586" w:type="dxa"/>
            <w:gridSpan w:val="5"/>
            <w:shd w:val="clear" w:color="auto" w:fill="E6E6E6"/>
            <w:vAlign w:val="center"/>
          </w:tcPr>
          <w:p w14:paraId="0DB89418" w14:textId="016DF1D0" w:rsidR="00B75B87" w:rsidRPr="00B75B87" w:rsidRDefault="00B75B87" w:rsidP="00B75B87">
            <w:pPr>
              <w:rPr>
                <w:rFonts w:ascii="Arial" w:hAnsi="Arial" w:cs="Arial"/>
                <w:b/>
                <w:i/>
                <w:iCs/>
                <w:sz w:val="28"/>
                <w:szCs w:val="28"/>
              </w:rPr>
            </w:pPr>
            <w:r>
              <w:rPr>
                <w:rFonts w:ascii="Arial" w:hAnsi="Arial" w:cs="Arial"/>
                <w:b/>
                <w:i/>
                <w:iCs/>
                <w:sz w:val="28"/>
                <w:szCs w:val="28"/>
              </w:rPr>
              <w:t xml:space="preserve">Cross Country </w:t>
            </w:r>
            <w:r w:rsidRPr="00B75B87">
              <w:rPr>
                <w:rFonts w:ascii="Arial" w:hAnsi="Arial" w:cs="Arial"/>
                <w:b/>
                <w:i/>
                <w:iCs/>
                <w:sz w:val="28"/>
                <w:szCs w:val="28"/>
              </w:rPr>
              <w:t>Issues</w:t>
            </w:r>
          </w:p>
        </w:tc>
      </w:tr>
      <w:tr w:rsidR="00B75B87" w:rsidRPr="005155A0" w14:paraId="54EC64BB" w14:textId="77777777" w:rsidTr="00B75B87">
        <w:trPr>
          <w:trHeight w:val="739"/>
        </w:trPr>
        <w:tc>
          <w:tcPr>
            <w:tcW w:w="461" w:type="dxa"/>
            <w:tcBorders>
              <w:bottom w:val="single" w:sz="4" w:space="0" w:color="auto"/>
            </w:tcBorders>
            <w:shd w:val="clear" w:color="auto" w:fill="E6E6E6"/>
            <w:vAlign w:val="center"/>
          </w:tcPr>
          <w:p w14:paraId="5391D329" w14:textId="77777777" w:rsidR="00B75B87" w:rsidRDefault="00B75B87" w:rsidP="00B75B87">
            <w:pPr>
              <w:jc w:val="center"/>
              <w:rPr>
                <w:sz w:val="16"/>
              </w:rPr>
            </w:pPr>
          </w:p>
        </w:tc>
        <w:tc>
          <w:tcPr>
            <w:tcW w:w="3279" w:type="dxa"/>
            <w:tcBorders>
              <w:bottom w:val="single" w:sz="4" w:space="0" w:color="auto"/>
            </w:tcBorders>
            <w:shd w:val="clear" w:color="auto" w:fill="E6E6E6"/>
            <w:vAlign w:val="center"/>
          </w:tcPr>
          <w:p w14:paraId="1C5EB76B" w14:textId="77777777" w:rsidR="00B75B87" w:rsidRPr="00F475FF" w:rsidRDefault="00B75B87" w:rsidP="00B75B87">
            <w:pPr>
              <w:pStyle w:val="Heading2"/>
              <w:rPr>
                <w:sz w:val="20"/>
              </w:rPr>
            </w:pPr>
            <w:r w:rsidRPr="00F475FF">
              <w:rPr>
                <w:sz w:val="20"/>
              </w:rPr>
              <w:t>Hazard</w:t>
            </w:r>
          </w:p>
          <w:p w14:paraId="78AF5072" w14:textId="77777777" w:rsidR="00B75B87" w:rsidRDefault="00B75B87" w:rsidP="00B75B87">
            <w:pPr>
              <w:jc w:val="center"/>
              <w:rPr>
                <w:rFonts w:ascii="Arial" w:hAnsi="Arial" w:cs="Arial"/>
                <w:sz w:val="16"/>
                <w:szCs w:val="16"/>
              </w:rPr>
            </w:pPr>
            <w:r w:rsidRPr="00F475FF">
              <w:rPr>
                <w:rFonts w:ascii="Arial" w:hAnsi="Arial" w:cs="Arial"/>
                <w:sz w:val="16"/>
                <w:szCs w:val="16"/>
              </w:rPr>
              <w:t>(What is the injury and</w:t>
            </w:r>
          </w:p>
          <w:p w14:paraId="78AE17AD" w14:textId="77777777" w:rsidR="00B75B87" w:rsidRPr="004E4C05" w:rsidRDefault="00B75B87" w:rsidP="00B75B87">
            <w:pPr>
              <w:jc w:val="center"/>
              <w:rPr>
                <w:rFonts w:ascii="Arial" w:hAnsi="Arial" w:cs="Arial"/>
                <w:sz w:val="16"/>
                <w:szCs w:val="16"/>
              </w:rPr>
            </w:pPr>
            <w:r w:rsidRPr="00F475FF">
              <w:rPr>
                <w:rFonts w:ascii="Arial" w:hAnsi="Arial" w:cs="Arial"/>
                <w:sz w:val="16"/>
                <w:szCs w:val="16"/>
              </w:rPr>
              <w:t>how can the injury occur)</w:t>
            </w:r>
          </w:p>
        </w:tc>
        <w:tc>
          <w:tcPr>
            <w:tcW w:w="6035" w:type="dxa"/>
            <w:tcBorders>
              <w:bottom w:val="single" w:sz="4" w:space="0" w:color="auto"/>
            </w:tcBorders>
            <w:shd w:val="clear" w:color="auto" w:fill="E6E6E6"/>
            <w:vAlign w:val="center"/>
          </w:tcPr>
          <w:p w14:paraId="49CF4833" w14:textId="77777777" w:rsidR="00B75B87" w:rsidRDefault="00B75B87" w:rsidP="00B75B87">
            <w:pPr>
              <w:pStyle w:val="Heading2"/>
              <w:rPr>
                <w:bCs/>
                <w:sz w:val="20"/>
              </w:rPr>
            </w:pPr>
            <w:r w:rsidRPr="001E3F0B">
              <w:rPr>
                <w:bCs/>
                <w:sz w:val="20"/>
              </w:rPr>
              <w:t>Risk controls</w:t>
            </w:r>
            <w:r>
              <w:rPr>
                <w:bCs/>
                <w:sz w:val="20"/>
              </w:rPr>
              <w:t xml:space="preserve"> already in place</w:t>
            </w:r>
          </w:p>
          <w:p w14:paraId="3011AC36" w14:textId="77777777" w:rsidR="00B75B87" w:rsidRDefault="00B75B87" w:rsidP="00B75B87">
            <w:pPr>
              <w:jc w:val="center"/>
              <w:rPr>
                <w:rFonts w:ascii="Arial" w:hAnsi="Arial" w:cs="Arial"/>
                <w:sz w:val="16"/>
                <w:szCs w:val="16"/>
              </w:rPr>
            </w:pPr>
            <w:r w:rsidRPr="00F475FF">
              <w:rPr>
                <w:rFonts w:ascii="Arial" w:hAnsi="Arial" w:cs="Arial"/>
                <w:sz w:val="16"/>
                <w:szCs w:val="16"/>
              </w:rPr>
              <w:t xml:space="preserve">(What is </w:t>
            </w:r>
            <w:r>
              <w:rPr>
                <w:rFonts w:ascii="Arial" w:hAnsi="Arial" w:cs="Arial"/>
                <w:sz w:val="16"/>
                <w:szCs w:val="16"/>
              </w:rPr>
              <w:t>currently being done to prevent the injury occurring</w:t>
            </w:r>
            <w:r w:rsidRPr="00F475FF">
              <w:rPr>
                <w:rFonts w:ascii="Arial" w:hAnsi="Arial" w:cs="Arial"/>
                <w:sz w:val="16"/>
                <w:szCs w:val="16"/>
              </w:rPr>
              <w:t>)</w:t>
            </w:r>
          </w:p>
        </w:tc>
        <w:tc>
          <w:tcPr>
            <w:tcW w:w="1985" w:type="dxa"/>
            <w:tcBorders>
              <w:bottom w:val="single" w:sz="4" w:space="0" w:color="auto"/>
            </w:tcBorders>
            <w:shd w:val="clear" w:color="auto" w:fill="E6E6E6"/>
            <w:vAlign w:val="center"/>
          </w:tcPr>
          <w:p w14:paraId="31086BBC" w14:textId="77777777" w:rsidR="00B75B87" w:rsidRDefault="00B75B87" w:rsidP="00B75B87">
            <w:pPr>
              <w:jc w:val="center"/>
              <w:rPr>
                <w:rFonts w:ascii="Arial" w:hAnsi="Arial" w:cs="Arial"/>
                <w:sz w:val="16"/>
                <w:szCs w:val="16"/>
              </w:rPr>
            </w:pPr>
            <w:r w:rsidRPr="001E3F0B">
              <w:rPr>
                <w:rFonts w:ascii="Arial" w:hAnsi="Arial"/>
                <w:b/>
                <w:bCs w:val="0"/>
              </w:rPr>
              <w:t>Pe</w:t>
            </w:r>
            <w:r>
              <w:rPr>
                <w:rFonts w:ascii="Arial" w:hAnsi="Arial"/>
                <w:b/>
                <w:bCs w:val="0"/>
              </w:rPr>
              <w:t>ople</w:t>
            </w:r>
            <w:r w:rsidRPr="001E3F0B">
              <w:rPr>
                <w:rFonts w:ascii="Arial" w:hAnsi="Arial"/>
                <w:b/>
                <w:bCs w:val="0"/>
              </w:rPr>
              <w:t xml:space="preserve"> involved or exposed</w:t>
            </w:r>
          </w:p>
        </w:tc>
        <w:tc>
          <w:tcPr>
            <w:tcW w:w="3826" w:type="dxa"/>
            <w:tcBorders>
              <w:bottom w:val="single" w:sz="4" w:space="0" w:color="auto"/>
            </w:tcBorders>
            <w:shd w:val="clear" w:color="auto" w:fill="E6E6E6"/>
            <w:vAlign w:val="center"/>
          </w:tcPr>
          <w:p w14:paraId="2B19D627" w14:textId="77777777" w:rsidR="00B75B87" w:rsidRDefault="00B75B87" w:rsidP="00B75B87">
            <w:pPr>
              <w:jc w:val="center"/>
              <w:rPr>
                <w:rFonts w:ascii="Arial" w:hAnsi="Arial" w:cs="Arial"/>
                <w:b/>
                <w:szCs w:val="20"/>
              </w:rPr>
            </w:pPr>
            <w:r w:rsidRPr="00CE530D">
              <w:rPr>
                <w:rFonts w:ascii="Arial" w:hAnsi="Arial" w:cs="Arial"/>
                <w:b/>
                <w:szCs w:val="20"/>
              </w:rPr>
              <w:t>Further Action Required</w:t>
            </w:r>
          </w:p>
          <w:p w14:paraId="19395B41" w14:textId="77777777" w:rsidR="00B75B87" w:rsidRDefault="00B75B87" w:rsidP="00B75B87">
            <w:pPr>
              <w:jc w:val="center"/>
              <w:rPr>
                <w:rFonts w:ascii="Arial" w:hAnsi="Arial" w:cs="Arial"/>
                <w:sz w:val="16"/>
                <w:szCs w:val="16"/>
              </w:rPr>
            </w:pPr>
            <w:r w:rsidRPr="00DA1A25">
              <w:rPr>
                <w:rFonts w:ascii="Arial" w:hAnsi="Arial" w:cs="Arial"/>
                <w:sz w:val="16"/>
                <w:szCs w:val="16"/>
              </w:rPr>
              <w:t xml:space="preserve">(What </w:t>
            </w:r>
            <w:r>
              <w:rPr>
                <w:rFonts w:ascii="Arial" w:hAnsi="Arial" w:cs="Arial"/>
                <w:sz w:val="16"/>
                <w:szCs w:val="16"/>
              </w:rPr>
              <w:t xml:space="preserve">more </w:t>
            </w:r>
            <w:r w:rsidRPr="00DA1A25">
              <w:rPr>
                <w:rFonts w:ascii="Arial" w:hAnsi="Arial" w:cs="Arial"/>
                <w:sz w:val="16"/>
                <w:szCs w:val="16"/>
              </w:rPr>
              <w:t>needs to be done,</w:t>
            </w:r>
          </w:p>
          <w:p w14:paraId="486E9239" w14:textId="77777777" w:rsidR="00B75B87" w:rsidRPr="005155A0" w:rsidRDefault="00B75B87" w:rsidP="00B75B87">
            <w:pPr>
              <w:jc w:val="center"/>
              <w:rPr>
                <w:rFonts w:ascii="Arial" w:hAnsi="Arial" w:cs="Arial"/>
                <w:i/>
                <w:iCs/>
                <w:sz w:val="16"/>
                <w:szCs w:val="16"/>
              </w:rPr>
            </w:pPr>
            <w:r w:rsidRPr="00DA1A25">
              <w:rPr>
                <w:rFonts w:ascii="Arial" w:hAnsi="Arial" w:cs="Arial"/>
                <w:sz w:val="16"/>
                <w:szCs w:val="16"/>
              </w:rPr>
              <w:t>who is responsible and when)</w:t>
            </w:r>
          </w:p>
        </w:tc>
      </w:tr>
      <w:tr w:rsidR="00B1012F" w:rsidRPr="005155A0" w14:paraId="05A13C77" w14:textId="77777777" w:rsidTr="00B1012F">
        <w:trPr>
          <w:trHeight w:val="739"/>
        </w:trPr>
        <w:tc>
          <w:tcPr>
            <w:tcW w:w="461" w:type="dxa"/>
            <w:shd w:val="clear" w:color="auto" w:fill="auto"/>
            <w:vAlign w:val="center"/>
          </w:tcPr>
          <w:p w14:paraId="0A21DED9" w14:textId="065D3D08" w:rsidR="00B1012F" w:rsidRDefault="008111E2" w:rsidP="00B75B87">
            <w:pPr>
              <w:jc w:val="center"/>
              <w:rPr>
                <w:sz w:val="16"/>
              </w:rPr>
            </w:pPr>
            <w:r>
              <w:rPr>
                <w:sz w:val="16"/>
              </w:rPr>
              <w:t>6</w:t>
            </w:r>
          </w:p>
        </w:tc>
        <w:tc>
          <w:tcPr>
            <w:tcW w:w="3279" w:type="dxa"/>
            <w:shd w:val="clear" w:color="auto" w:fill="auto"/>
          </w:tcPr>
          <w:p w14:paraId="506ED7DD" w14:textId="4E20EDF8" w:rsidR="00B1012F" w:rsidRPr="00F475FF" w:rsidRDefault="00C3601B" w:rsidP="00B1012F">
            <w:pPr>
              <w:pStyle w:val="Heading2"/>
              <w:jc w:val="left"/>
              <w:rPr>
                <w:sz w:val="20"/>
              </w:rPr>
            </w:pPr>
            <w:r>
              <w:rPr>
                <w:snapToGrid w:val="0"/>
                <w:szCs w:val="18"/>
              </w:rPr>
              <w:t xml:space="preserve">XC </w:t>
            </w:r>
            <w:r w:rsidR="00B1012F" w:rsidRPr="0041413F">
              <w:rPr>
                <w:snapToGrid w:val="0"/>
                <w:szCs w:val="18"/>
              </w:rPr>
              <w:t>Course</w:t>
            </w:r>
          </w:p>
        </w:tc>
        <w:tc>
          <w:tcPr>
            <w:tcW w:w="6035" w:type="dxa"/>
            <w:shd w:val="clear" w:color="auto" w:fill="auto"/>
          </w:tcPr>
          <w:p w14:paraId="256448E9" w14:textId="591E78A9" w:rsidR="00B1012F" w:rsidRPr="009A154C" w:rsidRDefault="00C3601B" w:rsidP="00B1012F">
            <w:pPr>
              <w:rPr>
                <w:rFonts w:ascii="Arial" w:hAnsi="Arial" w:cs="Arial"/>
                <w:snapToGrid w:val="0"/>
                <w:sz w:val="18"/>
                <w:szCs w:val="18"/>
              </w:rPr>
            </w:pPr>
            <w:r w:rsidRPr="009A154C">
              <w:rPr>
                <w:rFonts w:ascii="Arial" w:hAnsi="Arial" w:cs="Arial"/>
                <w:snapToGrid w:val="0"/>
                <w:sz w:val="18"/>
                <w:szCs w:val="18"/>
              </w:rPr>
              <w:t>Main c</w:t>
            </w:r>
            <w:r w:rsidR="00D337DF">
              <w:rPr>
                <w:rFonts w:ascii="Arial" w:hAnsi="Arial" w:cs="Arial"/>
                <w:snapToGrid w:val="0"/>
                <w:sz w:val="18"/>
                <w:szCs w:val="18"/>
              </w:rPr>
              <w:t xml:space="preserve">ourse a mixture of fixed, </w:t>
            </w:r>
            <w:r w:rsidR="005F7602" w:rsidRPr="009A154C">
              <w:rPr>
                <w:rFonts w:ascii="Arial" w:hAnsi="Arial" w:cs="Arial"/>
                <w:snapToGrid w:val="0"/>
                <w:sz w:val="18"/>
                <w:szCs w:val="18"/>
              </w:rPr>
              <w:t xml:space="preserve"> mobile fences</w:t>
            </w:r>
            <w:r w:rsidR="00D337DF">
              <w:rPr>
                <w:rFonts w:ascii="Arial" w:hAnsi="Arial" w:cs="Arial"/>
                <w:snapToGrid w:val="0"/>
                <w:sz w:val="18"/>
                <w:szCs w:val="18"/>
              </w:rPr>
              <w:t xml:space="preserve"> and showjumps</w:t>
            </w:r>
            <w:r w:rsidR="005F7602" w:rsidRPr="009A154C">
              <w:rPr>
                <w:rFonts w:ascii="Arial" w:hAnsi="Arial" w:cs="Arial"/>
                <w:snapToGrid w:val="0"/>
                <w:sz w:val="18"/>
                <w:szCs w:val="18"/>
              </w:rPr>
              <w:t xml:space="preserve">. </w:t>
            </w:r>
            <w:r w:rsidR="00B1012F" w:rsidRPr="009A154C">
              <w:rPr>
                <w:rFonts w:ascii="Arial" w:hAnsi="Arial" w:cs="Arial"/>
                <w:snapToGrid w:val="0"/>
                <w:sz w:val="18"/>
                <w:szCs w:val="18"/>
              </w:rPr>
              <w:t>Fence design &amp; construct</w:t>
            </w:r>
            <w:r w:rsidR="00322658" w:rsidRPr="009A154C">
              <w:rPr>
                <w:rFonts w:ascii="Arial" w:hAnsi="Arial" w:cs="Arial"/>
                <w:snapToGrid w:val="0"/>
                <w:sz w:val="18"/>
                <w:szCs w:val="18"/>
              </w:rPr>
              <w:t>ed by experience course builder</w:t>
            </w:r>
            <w:r w:rsidR="002048F2" w:rsidRPr="009A154C">
              <w:rPr>
                <w:rFonts w:ascii="Arial" w:hAnsi="Arial" w:cs="Arial"/>
                <w:snapToGrid w:val="0"/>
                <w:sz w:val="18"/>
                <w:szCs w:val="18"/>
              </w:rPr>
              <w:t>. All jumps in use will be checked for condition prior to use</w:t>
            </w:r>
          </w:p>
          <w:p w14:paraId="5ADC69EB" w14:textId="400E972A" w:rsidR="00322658" w:rsidRPr="009A154C" w:rsidRDefault="00E40F32" w:rsidP="00322658">
            <w:pPr>
              <w:rPr>
                <w:rFonts w:ascii="Arial" w:hAnsi="Arial" w:cs="Arial"/>
                <w:snapToGrid w:val="0"/>
                <w:sz w:val="18"/>
                <w:szCs w:val="18"/>
              </w:rPr>
            </w:pPr>
            <w:r w:rsidRPr="009A154C">
              <w:rPr>
                <w:rFonts w:ascii="Arial" w:hAnsi="Arial" w:cs="Arial"/>
                <w:snapToGrid w:val="0"/>
                <w:sz w:val="18"/>
                <w:szCs w:val="18"/>
              </w:rPr>
              <w:t>45cm course</w:t>
            </w:r>
            <w:r w:rsidR="00C3601B" w:rsidRPr="009A154C">
              <w:rPr>
                <w:rFonts w:ascii="Arial" w:hAnsi="Arial" w:cs="Arial"/>
                <w:snapToGrid w:val="0"/>
                <w:sz w:val="18"/>
                <w:szCs w:val="18"/>
              </w:rPr>
              <w:t xml:space="preserve"> is all mobile XC or knockdown fences. </w:t>
            </w:r>
            <w:r w:rsidRPr="009A154C">
              <w:rPr>
                <w:rFonts w:ascii="Arial" w:hAnsi="Arial" w:cs="Arial"/>
                <w:snapToGrid w:val="0"/>
                <w:sz w:val="18"/>
                <w:szCs w:val="18"/>
              </w:rPr>
              <w:t xml:space="preserve"> </w:t>
            </w:r>
            <w:r w:rsidR="00322658" w:rsidRPr="009A154C">
              <w:rPr>
                <w:rFonts w:ascii="Arial" w:hAnsi="Arial" w:cs="Arial"/>
                <w:snapToGrid w:val="0"/>
                <w:sz w:val="18"/>
                <w:szCs w:val="18"/>
              </w:rPr>
              <w:t>Construction supervised by experienced course builder who has attended training Courses</w:t>
            </w:r>
            <w:r w:rsidR="00C3601B" w:rsidRPr="009A154C">
              <w:rPr>
                <w:rFonts w:ascii="Arial" w:hAnsi="Arial" w:cs="Arial"/>
                <w:snapToGrid w:val="0"/>
                <w:sz w:val="18"/>
                <w:szCs w:val="18"/>
              </w:rPr>
              <w:t>. All mobile fences fixed with ‘screwfix pins’ or staked</w:t>
            </w:r>
            <w:r w:rsidR="00AD3B42" w:rsidRPr="009A154C">
              <w:rPr>
                <w:rFonts w:ascii="Arial" w:hAnsi="Arial" w:cs="Arial"/>
                <w:snapToGrid w:val="0"/>
                <w:sz w:val="18"/>
                <w:szCs w:val="18"/>
              </w:rPr>
              <w:t xml:space="preserve"> in line with PC guidance</w:t>
            </w:r>
          </w:p>
          <w:p w14:paraId="0ACA051F" w14:textId="03332818" w:rsidR="002048F2" w:rsidRPr="009A154C" w:rsidRDefault="002048F2" w:rsidP="00322658">
            <w:pPr>
              <w:rPr>
                <w:rFonts w:ascii="Arial" w:hAnsi="Arial" w:cs="Arial"/>
                <w:snapToGrid w:val="0"/>
                <w:sz w:val="18"/>
                <w:szCs w:val="18"/>
              </w:rPr>
            </w:pPr>
          </w:p>
          <w:p w14:paraId="5C95CC2D" w14:textId="459E8538" w:rsidR="002048F2" w:rsidRPr="00EF03E5" w:rsidRDefault="002048F2" w:rsidP="00322658">
            <w:pPr>
              <w:rPr>
                <w:rFonts w:ascii="Arial" w:hAnsi="Arial" w:cs="Arial"/>
                <w:strike/>
                <w:snapToGrid w:val="0"/>
                <w:sz w:val="18"/>
                <w:szCs w:val="18"/>
              </w:rPr>
            </w:pPr>
            <w:r w:rsidRPr="009A154C">
              <w:rPr>
                <w:rFonts w:ascii="Arial" w:hAnsi="Arial" w:cs="Arial"/>
                <w:sz w:val="18"/>
                <w:szCs w:val="18"/>
              </w:rPr>
              <w:t xml:space="preserve">Jump dimensions correct for the level of competition or the riders in each </w:t>
            </w:r>
            <w:r w:rsidRPr="009A154C">
              <w:rPr>
                <w:rFonts w:ascii="Arial" w:hAnsi="Arial" w:cs="Arial"/>
                <w:sz w:val="18"/>
                <w:szCs w:val="18"/>
              </w:rPr>
              <w:lastRenderedPageBreak/>
              <w:t xml:space="preserve">class. All classes will be numbered as per class – </w:t>
            </w:r>
          </w:p>
          <w:p w14:paraId="30237215" w14:textId="77777777" w:rsidR="00322658" w:rsidRPr="009A154C" w:rsidRDefault="00322658" w:rsidP="00B1012F">
            <w:pPr>
              <w:rPr>
                <w:rFonts w:ascii="Arial" w:hAnsi="Arial" w:cs="Arial"/>
                <w:snapToGrid w:val="0"/>
                <w:sz w:val="18"/>
                <w:szCs w:val="18"/>
              </w:rPr>
            </w:pPr>
          </w:p>
          <w:p w14:paraId="134DCF44" w14:textId="29AD1A81" w:rsidR="00B1012F" w:rsidRPr="009A154C" w:rsidRDefault="00B1012F" w:rsidP="00B1012F">
            <w:pPr>
              <w:rPr>
                <w:rFonts w:ascii="Arial" w:hAnsi="Arial" w:cs="Arial"/>
                <w:snapToGrid w:val="0"/>
                <w:sz w:val="18"/>
                <w:szCs w:val="18"/>
              </w:rPr>
            </w:pPr>
            <w:r w:rsidRPr="009A154C">
              <w:rPr>
                <w:rFonts w:ascii="Arial" w:hAnsi="Arial" w:cs="Arial"/>
                <w:snapToGrid w:val="0"/>
                <w:sz w:val="18"/>
                <w:szCs w:val="18"/>
              </w:rPr>
              <w:t>Ground Conditions</w:t>
            </w:r>
            <w:r w:rsidR="00322658" w:rsidRPr="009A154C">
              <w:rPr>
                <w:rFonts w:ascii="Arial" w:hAnsi="Arial" w:cs="Arial"/>
                <w:snapToGrid w:val="0"/>
                <w:sz w:val="18"/>
                <w:szCs w:val="18"/>
              </w:rPr>
              <w:t xml:space="preserve"> – </w:t>
            </w:r>
            <w:r w:rsidR="00C3601B" w:rsidRPr="009A154C">
              <w:rPr>
                <w:rFonts w:ascii="Arial" w:hAnsi="Arial" w:cs="Arial"/>
                <w:snapToGrid w:val="0"/>
                <w:sz w:val="18"/>
                <w:szCs w:val="18"/>
              </w:rPr>
              <w:t>if conditions wet then risk that some areas may become poached or slippery. Course will remain under review and mobile jumps can either be moved or jumps remove from th</w:t>
            </w:r>
            <w:r w:rsidR="00AD3B42" w:rsidRPr="009A154C">
              <w:rPr>
                <w:rFonts w:ascii="Arial" w:hAnsi="Arial" w:cs="Arial"/>
                <w:snapToGrid w:val="0"/>
                <w:sz w:val="18"/>
                <w:szCs w:val="18"/>
              </w:rPr>
              <w:t>e</w:t>
            </w:r>
            <w:r w:rsidR="00C3601B" w:rsidRPr="009A154C">
              <w:rPr>
                <w:rFonts w:ascii="Arial" w:hAnsi="Arial" w:cs="Arial"/>
                <w:snapToGrid w:val="0"/>
                <w:sz w:val="18"/>
                <w:szCs w:val="18"/>
              </w:rPr>
              <w:t xml:space="preserve"> course</w:t>
            </w:r>
          </w:p>
          <w:p w14:paraId="70DE880C" w14:textId="2416359D" w:rsidR="00AD3B42" w:rsidRPr="009A154C" w:rsidRDefault="00AD3B42" w:rsidP="00B1012F">
            <w:pPr>
              <w:rPr>
                <w:rFonts w:ascii="Arial" w:hAnsi="Arial" w:cs="Arial"/>
                <w:snapToGrid w:val="0"/>
                <w:sz w:val="18"/>
                <w:szCs w:val="18"/>
              </w:rPr>
            </w:pPr>
          </w:p>
          <w:p w14:paraId="03138841" w14:textId="10C5CEC7" w:rsidR="00AD3B42" w:rsidRPr="009A154C" w:rsidRDefault="00AD3B42" w:rsidP="00B1012F">
            <w:pPr>
              <w:rPr>
                <w:rFonts w:ascii="Arial" w:hAnsi="Arial" w:cs="Arial"/>
                <w:snapToGrid w:val="0"/>
                <w:sz w:val="18"/>
                <w:szCs w:val="18"/>
              </w:rPr>
            </w:pPr>
            <w:r w:rsidRPr="009A154C">
              <w:rPr>
                <w:rFonts w:ascii="Arial" w:hAnsi="Arial" w:cs="Arial"/>
                <w:snapToGrid w:val="0"/>
                <w:sz w:val="18"/>
                <w:szCs w:val="18"/>
              </w:rPr>
              <w:t>Ground will be checked for presence of mole hills</w:t>
            </w:r>
            <w:r w:rsidR="00635C58">
              <w:rPr>
                <w:rFonts w:ascii="Arial" w:hAnsi="Arial" w:cs="Arial"/>
                <w:snapToGrid w:val="0"/>
                <w:sz w:val="18"/>
                <w:szCs w:val="18"/>
              </w:rPr>
              <w:t xml:space="preserve"> and other obstructions</w:t>
            </w:r>
            <w:r w:rsidR="001812C4" w:rsidRPr="009A154C">
              <w:rPr>
                <w:rFonts w:ascii="Arial" w:hAnsi="Arial" w:cs="Arial"/>
                <w:snapToGrid w:val="0"/>
                <w:sz w:val="18"/>
                <w:szCs w:val="18"/>
              </w:rPr>
              <w:t>, and all areas in use will be harrowed prior to the event</w:t>
            </w:r>
          </w:p>
          <w:p w14:paraId="2C301DD3" w14:textId="4CF4FE6B" w:rsidR="002048F2" w:rsidRPr="009A154C" w:rsidRDefault="002048F2" w:rsidP="00B1012F">
            <w:pPr>
              <w:rPr>
                <w:rFonts w:ascii="Arial" w:hAnsi="Arial" w:cs="Arial"/>
                <w:snapToGrid w:val="0"/>
                <w:sz w:val="18"/>
                <w:szCs w:val="18"/>
              </w:rPr>
            </w:pPr>
          </w:p>
          <w:p w14:paraId="6A613FB6" w14:textId="77777777" w:rsidR="00AD3B42" w:rsidRPr="009A154C" w:rsidRDefault="00AD3B42" w:rsidP="00B1012F">
            <w:pPr>
              <w:pStyle w:val="Heading2"/>
              <w:jc w:val="left"/>
              <w:rPr>
                <w:snapToGrid w:val="0"/>
                <w:szCs w:val="18"/>
              </w:rPr>
            </w:pPr>
          </w:p>
          <w:p w14:paraId="7A5FF349" w14:textId="4FA90493" w:rsidR="00FF2E45" w:rsidRDefault="00FF2E45" w:rsidP="00FF2E45">
            <w:pPr>
              <w:pStyle w:val="Heading2"/>
              <w:jc w:val="left"/>
              <w:rPr>
                <w:snapToGrid w:val="0"/>
                <w:szCs w:val="18"/>
              </w:rPr>
            </w:pPr>
            <w:r>
              <w:rPr>
                <w:snapToGrid w:val="0"/>
                <w:szCs w:val="18"/>
              </w:rPr>
              <w:t>Main course will be roped off</w:t>
            </w:r>
          </w:p>
          <w:p w14:paraId="22216B59" w14:textId="771FF70B" w:rsidR="00FF2E45" w:rsidRDefault="00FF2E45" w:rsidP="00FF2E45"/>
          <w:p w14:paraId="459A3279" w14:textId="7BE31ED9" w:rsidR="001812C4" w:rsidRDefault="00FF2E45" w:rsidP="00B1012F">
            <w:pPr>
              <w:pStyle w:val="Heading2"/>
              <w:jc w:val="left"/>
              <w:rPr>
                <w:snapToGrid w:val="0"/>
                <w:szCs w:val="18"/>
              </w:rPr>
            </w:pPr>
            <w:r>
              <w:rPr>
                <w:snapToGrid w:val="0"/>
                <w:szCs w:val="18"/>
              </w:rPr>
              <w:t>Start and finish will be in same locality</w:t>
            </w:r>
            <w:r w:rsidR="000C5AAA">
              <w:rPr>
                <w:snapToGrid w:val="0"/>
                <w:szCs w:val="18"/>
              </w:rPr>
              <w:t xml:space="preserve"> but roped off from each other</w:t>
            </w:r>
            <w:r>
              <w:rPr>
                <w:snapToGrid w:val="0"/>
                <w:szCs w:val="18"/>
              </w:rPr>
              <w:t xml:space="preserve"> – the ‘starter’ will be responsible for holding </w:t>
            </w:r>
            <w:r w:rsidR="000C5AAA">
              <w:rPr>
                <w:snapToGrid w:val="0"/>
                <w:szCs w:val="18"/>
              </w:rPr>
              <w:t xml:space="preserve">horse </w:t>
            </w:r>
            <w:r>
              <w:rPr>
                <w:snapToGrid w:val="0"/>
                <w:szCs w:val="18"/>
              </w:rPr>
              <w:t>traffic to ensure no collisions</w:t>
            </w:r>
          </w:p>
          <w:p w14:paraId="5886E4EC" w14:textId="4A091444" w:rsidR="00FF2E45" w:rsidRDefault="00FF2E45" w:rsidP="00FF2E45"/>
          <w:p w14:paraId="595B4912" w14:textId="11B9D841" w:rsidR="00FF2E45" w:rsidRPr="00FF2E45" w:rsidRDefault="00FF2E45" w:rsidP="00FF2E45">
            <w:pPr>
              <w:rPr>
                <w:rFonts w:ascii="Arial" w:hAnsi="Arial" w:cs="Arial"/>
                <w:sz w:val="18"/>
                <w:szCs w:val="18"/>
              </w:rPr>
            </w:pPr>
            <w:r w:rsidRPr="00FF2E45">
              <w:rPr>
                <w:rFonts w:ascii="Arial" w:hAnsi="Arial" w:cs="Arial"/>
                <w:sz w:val="18"/>
                <w:szCs w:val="18"/>
              </w:rPr>
              <w:t xml:space="preserve">Part of the estate is currently being used for sheep grazing – these will be contained using electric fencing. </w:t>
            </w:r>
            <w:r w:rsidR="000C5AAA">
              <w:rPr>
                <w:rFonts w:ascii="Arial" w:hAnsi="Arial" w:cs="Arial"/>
                <w:sz w:val="18"/>
                <w:szCs w:val="18"/>
              </w:rPr>
              <w:t>These are some way from the event</w:t>
            </w:r>
          </w:p>
          <w:p w14:paraId="4A973A78" w14:textId="26AADB99" w:rsidR="00FF2E45" w:rsidRPr="00FF2E45" w:rsidRDefault="00FF2E45" w:rsidP="00FF2E45">
            <w:pPr>
              <w:rPr>
                <w:rFonts w:ascii="Arial" w:hAnsi="Arial" w:cs="Arial"/>
                <w:sz w:val="18"/>
                <w:szCs w:val="18"/>
              </w:rPr>
            </w:pPr>
          </w:p>
          <w:p w14:paraId="03B7336F" w14:textId="0EB07FFE" w:rsidR="00FF2E45" w:rsidRPr="00FF2E45" w:rsidRDefault="00FF2E45" w:rsidP="00FF2E45">
            <w:pPr>
              <w:rPr>
                <w:rFonts w:ascii="Arial" w:hAnsi="Arial" w:cs="Arial"/>
                <w:sz w:val="18"/>
                <w:szCs w:val="18"/>
              </w:rPr>
            </w:pPr>
            <w:r w:rsidRPr="00FF2E45">
              <w:rPr>
                <w:rFonts w:ascii="Arial" w:hAnsi="Arial" w:cs="Arial"/>
                <w:sz w:val="18"/>
                <w:szCs w:val="18"/>
              </w:rPr>
              <w:t xml:space="preserve">Estate road towards main house passes over a cattle grid. This is to </w:t>
            </w:r>
            <w:r w:rsidR="000C5AAA">
              <w:rPr>
                <w:rFonts w:ascii="Arial" w:hAnsi="Arial" w:cs="Arial"/>
                <w:sz w:val="18"/>
                <w:szCs w:val="18"/>
              </w:rPr>
              <w:t>covered on day of event.</w:t>
            </w:r>
          </w:p>
          <w:p w14:paraId="5C27F812" w14:textId="77777777" w:rsidR="001812C4" w:rsidRPr="009A154C" w:rsidRDefault="001812C4" w:rsidP="001812C4">
            <w:pPr>
              <w:rPr>
                <w:rFonts w:ascii="Arial" w:hAnsi="Arial" w:cs="Arial"/>
                <w:sz w:val="18"/>
                <w:szCs w:val="18"/>
              </w:rPr>
            </w:pPr>
          </w:p>
          <w:p w14:paraId="42C5E573" w14:textId="4E63383D" w:rsidR="00AD3B42" w:rsidRPr="009A154C" w:rsidRDefault="00AD3B42" w:rsidP="00B1012F">
            <w:pPr>
              <w:pStyle w:val="Heading2"/>
              <w:jc w:val="left"/>
              <w:rPr>
                <w:snapToGrid w:val="0"/>
                <w:szCs w:val="18"/>
              </w:rPr>
            </w:pPr>
            <w:r w:rsidRPr="009A154C">
              <w:rPr>
                <w:snapToGrid w:val="0"/>
                <w:szCs w:val="18"/>
              </w:rPr>
              <w:t xml:space="preserve">A public footpath </w:t>
            </w:r>
            <w:r w:rsidRPr="009A154C">
              <w:rPr>
                <w:color w:val="000000"/>
                <w:szCs w:val="18"/>
              </w:rPr>
              <w:t>passes through some of the XC course</w:t>
            </w:r>
            <w:r w:rsidRPr="00EF03E5">
              <w:rPr>
                <w:color w:val="000000"/>
                <w:szCs w:val="18"/>
                <w:highlight w:val="yellow"/>
              </w:rPr>
              <w:t>. Warning signs will be placed at estate entrance</w:t>
            </w:r>
            <w:r w:rsidR="009A154C" w:rsidRPr="00EF03E5">
              <w:rPr>
                <w:color w:val="000000"/>
                <w:szCs w:val="18"/>
                <w:highlight w:val="yellow"/>
              </w:rPr>
              <w:t xml:space="preserve"> before the event</w:t>
            </w:r>
            <w:r w:rsidRPr="00EF03E5">
              <w:rPr>
                <w:color w:val="000000"/>
                <w:szCs w:val="18"/>
                <w:highlight w:val="yellow"/>
              </w:rPr>
              <w:t xml:space="preserve"> to advise walkers</w:t>
            </w:r>
            <w:r w:rsidRPr="009A154C">
              <w:rPr>
                <w:color w:val="000000"/>
                <w:szCs w:val="18"/>
              </w:rPr>
              <w:t>. Fence judges in the vicinity will watch footpath and whistle and marshall as required</w:t>
            </w:r>
          </w:p>
          <w:p w14:paraId="4CF88036" w14:textId="77777777" w:rsidR="00AD3B42" w:rsidRPr="009A154C" w:rsidRDefault="00AD3B42" w:rsidP="00B1012F">
            <w:pPr>
              <w:pStyle w:val="Heading2"/>
              <w:jc w:val="left"/>
              <w:rPr>
                <w:snapToGrid w:val="0"/>
                <w:szCs w:val="18"/>
              </w:rPr>
            </w:pPr>
          </w:p>
          <w:p w14:paraId="67093E3D" w14:textId="7AD4827A" w:rsidR="00B1012F" w:rsidRPr="009A154C" w:rsidRDefault="00C3601B" w:rsidP="00B1012F">
            <w:pPr>
              <w:pStyle w:val="Heading2"/>
              <w:jc w:val="left"/>
              <w:rPr>
                <w:snapToGrid w:val="0"/>
                <w:szCs w:val="18"/>
              </w:rPr>
            </w:pPr>
            <w:r w:rsidRPr="009A154C">
              <w:rPr>
                <w:snapToGrid w:val="0"/>
                <w:szCs w:val="18"/>
              </w:rPr>
              <w:t xml:space="preserve">All areas of the course will be under observation by </w:t>
            </w:r>
            <w:r w:rsidRPr="00EF03E5">
              <w:rPr>
                <w:snapToGrid w:val="0"/>
                <w:szCs w:val="18"/>
                <w:u w:val="single"/>
              </w:rPr>
              <w:t>course</w:t>
            </w:r>
            <w:r w:rsidRPr="00362A09">
              <w:rPr>
                <w:strike/>
                <w:snapToGrid w:val="0"/>
                <w:szCs w:val="18"/>
                <w:u w:val="single"/>
              </w:rPr>
              <w:t xml:space="preserve"> </w:t>
            </w:r>
            <w:r w:rsidR="00362A09" w:rsidRPr="00362A09">
              <w:rPr>
                <w:snapToGrid w:val="0"/>
                <w:szCs w:val="18"/>
                <w:highlight w:val="green"/>
              </w:rPr>
              <w:t>judges</w:t>
            </w:r>
            <w:r w:rsidR="00362A09">
              <w:rPr>
                <w:snapToGrid w:val="0"/>
                <w:szCs w:val="18"/>
              </w:rPr>
              <w:t xml:space="preserve"> </w:t>
            </w:r>
            <w:r w:rsidRPr="009A154C">
              <w:rPr>
                <w:snapToGrid w:val="0"/>
                <w:szCs w:val="18"/>
              </w:rPr>
              <w:t>who will be watching nominated fences</w:t>
            </w:r>
          </w:p>
          <w:p w14:paraId="211142F1" w14:textId="2E41DF09" w:rsidR="00B1474E" w:rsidRPr="009A154C" w:rsidRDefault="00B1474E" w:rsidP="00B1474E">
            <w:pPr>
              <w:rPr>
                <w:rFonts w:ascii="Arial" w:hAnsi="Arial" w:cs="Arial"/>
                <w:sz w:val="18"/>
                <w:szCs w:val="18"/>
              </w:rPr>
            </w:pPr>
          </w:p>
          <w:p w14:paraId="30161AB0" w14:textId="517E717C" w:rsidR="00B1474E" w:rsidRDefault="00B1474E" w:rsidP="00B1474E">
            <w:pPr>
              <w:rPr>
                <w:rFonts w:ascii="Arial" w:hAnsi="Arial" w:cs="Arial"/>
                <w:sz w:val="18"/>
                <w:szCs w:val="18"/>
              </w:rPr>
            </w:pPr>
            <w:r w:rsidRPr="009A154C">
              <w:rPr>
                <w:rFonts w:ascii="Arial" w:hAnsi="Arial" w:cs="Arial"/>
                <w:sz w:val="18"/>
                <w:szCs w:val="18"/>
              </w:rPr>
              <w:t xml:space="preserve">All fence </w:t>
            </w:r>
            <w:r w:rsidR="00D83404" w:rsidRPr="00362A09">
              <w:rPr>
                <w:rFonts w:ascii="Arial" w:hAnsi="Arial" w:cs="Arial"/>
                <w:strike/>
                <w:sz w:val="18"/>
                <w:szCs w:val="18"/>
              </w:rPr>
              <w:t>s</w:t>
            </w:r>
            <w:r w:rsidRPr="00362A09">
              <w:rPr>
                <w:rFonts w:ascii="Arial" w:hAnsi="Arial" w:cs="Arial"/>
                <w:sz w:val="18"/>
                <w:szCs w:val="18"/>
              </w:rPr>
              <w:t xml:space="preserve"> </w:t>
            </w:r>
            <w:r w:rsidR="00362A09" w:rsidRPr="00362A09">
              <w:rPr>
                <w:rFonts w:ascii="Arial" w:hAnsi="Arial" w:cs="Arial"/>
                <w:sz w:val="18"/>
                <w:szCs w:val="18"/>
                <w:highlight w:val="green"/>
              </w:rPr>
              <w:t>judges</w:t>
            </w:r>
            <w:r w:rsidR="00362A09">
              <w:rPr>
                <w:rFonts w:ascii="Arial" w:hAnsi="Arial" w:cs="Arial"/>
                <w:strike/>
                <w:sz w:val="18"/>
                <w:szCs w:val="18"/>
              </w:rPr>
              <w:t xml:space="preserve"> </w:t>
            </w:r>
            <w:r w:rsidRPr="009A154C">
              <w:rPr>
                <w:rFonts w:ascii="Arial" w:hAnsi="Arial" w:cs="Arial"/>
                <w:sz w:val="18"/>
                <w:szCs w:val="18"/>
              </w:rPr>
              <w:t xml:space="preserve">have red flags for warning competitors </w:t>
            </w:r>
            <w:r w:rsidR="001812C4" w:rsidRPr="009A154C">
              <w:rPr>
                <w:rFonts w:ascii="Arial" w:hAnsi="Arial" w:cs="Arial"/>
                <w:sz w:val="18"/>
                <w:szCs w:val="18"/>
              </w:rPr>
              <w:t xml:space="preserve">&amp; whistles to warn those walking course/walkers on footpath </w:t>
            </w:r>
            <w:r w:rsidRPr="009A154C">
              <w:rPr>
                <w:rFonts w:ascii="Arial" w:hAnsi="Arial" w:cs="Arial"/>
                <w:sz w:val="18"/>
                <w:szCs w:val="18"/>
              </w:rPr>
              <w:t>and radios to advise control of any issues</w:t>
            </w:r>
            <w:r w:rsidR="000C5AAA">
              <w:rPr>
                <w:rFonts w:ascii="Arial" w:hAnsi="Arial" w:cs="Arial"/>
                <w:sz w:val="18"/>
                <w:szCs w:val="18"/>
              </w:rPr>
              <w:t>. Slower riders or those having challenges will be asked to make way for other riders,</w:t>
            </w:r>
          </w:p>
          <w:p w14:paraId="4382613B" w14:textId="7BD8F769" w:rsidR="000C5AAA" w:rsidRDefault="000C5AAA" w:rsidP="00B1474E">
            <w:pPr>
              <w:rPr>
                <w:rFonts w:ascii="Arial" w:hAnsi="Arial" w:cs="Arial"/>
                <w:sz w:val="18"/>
                <w:szCs w:val="18"/>
              </w:rPr>
            </w:pPr>
          </w:p>
          <w:p w14:paraId="6CD9C67E" w14:textId="77777777" w:rsidR="000C5AAA" w:rsidRPr="009A154C" w:rsidRDefault="000C5AAA" w:rsidP="000C5AAA">
            <w:pPr>
              <w:rPr>
                <w:rFonts w:ascii="Arial" w:hAnsi="Arial" w:cs="Arial"/>
                <w:sz w:val="18"/>
                <w:szCs w:val="18"/>
              </w:rPr>
            </w:pPr>
          </w:p>
          <w:p w14:paraId="4D987553" w14:textId="293AE7D2" w:rsidR="000C5AAA" w:rsidRDefault="000C5AAA" w:rsidP="000C5AAA">
            <w:pPr>
              <w:rPr>
                <w:rFonts w:ascii="Arial" w:hAnsi="Arial" w:cs="Arial"/>
                <w:sz w:val="18"/>
                <w:szCs w:val="18"/>
              </w:rPr>
            </w:pPr>
            <w:r w:rsidRPr="009A154C">
              <w:rPr>
                <w:rFonts w:ascii="Arial" w:hAnsi="Arial" w:cs="Arial"/>
                <w:snapToGrid w:val="0"/>
                <w:sz w:val="18"/>
                <w:szCs w:val="18"/>
              </w:rPr>
              <w:t>All competitors will be advised that they are allowed to present at the same fence only 3 times</w:t>
            </w:r>
            <w:r w:rsidR="00362A09">
              <w:rPr>
                <w:rFonts w:ascii="Arial" w:hAnsi="Arial" w:cs="Arial"/>
                <w:snapToGrid w:val="0"/>
                <w:sz w:val="18"/>
                <w:szCs w:val="18"/>
              </w:rPr>
              <w:t xml:space="preserve">, </w:t>
            </w:r>
            <w:r w:rsidR="00362A09" w:rsidRPr="00362A09">
              <w:rPr>
                <w:rFonts w:ascii="Arial" w:hAnsi="Arial" w:cs="Arial"/>
                <w:snapToGrid w:val="0"/>
                <w:sz w:val="18"/>
                <w:szCs w:val="18"/>
                <w:highlight w:val="green"/>
              </w:rPr>
              <w:t>then they are eliminated from this class</w:t>
            </w:r>
            <w:r w:rsidRPr="009A154C">
              <w:rPr>
                <w:rFonts w:ascii="Arial" w:hAnsi="Arial" w:cs="Arial"/>
                <w:snapToGrid w:val="0"/>
                <w:sz w:val="18"/>
                <w:szCs w:val="18"/>
              </w:rPr>
              <w:t>.</w:t>
            </w:r>
            <w:r>
              <w:rPr>
                <w:rFonts w:ascii="Arial" w:hAnsi="Arial" w:cs="Arial"/>
                <w:snapToGrid w:val="0"/>
                <w:sz w:val="18"/>
                <w:szCs w:val="18"/>
              </w:rPr>
              <w:t>.</w:t>
            </w:r>
            <w:r w:rsidRPr="009A154C">
              <w:rPr>
                <w:rFonts w:ascii="Arial" w:hAnsi="Arial" w:cs="Arial"/>
                <w:snapToGrid w:val="0"/>
                <w:sz w:val="18"/>
                <w:szCs w:val="18"/>
              </w:rPr>
              <w:t xml:space="preserve"> If the organiser feels that a combination is unsafe then a competitor may be asked to leave the course.</w:t>
            </w:r>
          </w:p>
          <w:p w14:paraId="750107B0" w14:textId="4390E705" w:rsidR="00B1474E" w:rsidRPr="009A154C" w:rsidRDefault="00B1474E" w:rsidP="00B1474E">
            <w:pPr>
              <w:rPr>
                <w:rFonts w:ascii="Arial" w:hAnsi="Arial" w:cs="Arial"/>
                <w:sz w:val="18"/>
                <w:szCs w:val="18"/>
              </w:rPr>
            </w:pPr>
          </w:p>
          <w:p w14:paraId="28FB7CDD" w14:textId="4E17D96E" w:rsidR="00B1474E" w:rsidRPr="009A154C" w:rsidRDefault="00B1474E" w:rsidP="00B1474E">
            <w:pPr>
              <w:rPr>
                <w:rFonts w:ascii="Arial" w:hAnsi="Arial" w:cs="Arial"/>
                <w:sz w:val="18"/>
                <w:szCs w:val="18"/>
              </w:rPr>
            </w:pPr>
            <w:r w:rsidRPr="009A154C">
              <w:rPr>
                <w:rFonts w:ascii="Arial" w:hAnsi="Arial" w:cs="Arial"/>
                <w:sz w:val="18"/>
                <w:szCs w:val="18"/>
              </w:rPr>
              <w:t>Nominated Technical advisor on course: David Burton &amp; Rosie Newsam will advise of any course changes required/repairs or ground maintenance</w:t>
            </w:r>
          </w:p>
          <w:p w14:paraId="312D4104" w14:textId="77777777" w:rsidR="00643559" w:rsidRPr="009A154C" w:rsidRDefault="00643559" w:rsidP="00643559">
            <w:pPr>
              <w:rPr>
                <w:rFonts w:ascii="Arial" w:hAnsi="Arial" w:cs="Arial"/>
                <w:sz w:val="18"/>
                <w:szCs w:val="18"/>
              </w:rPr>
            </w:pPr>
          </w:p>
          <w:p w14:paraId="3E9950E1" w14:textId="76C3261B" w:rsidR="00643559" w:rsidRPr="009A154C" w:rsidRDefault="00643559" w:rsidP="00643559">
            <w:pPr>
              <w:rPr>
                <w:rFonts w:ascii="Arial" w:hAnsi="Arial" w:cs="Arial"/>
                <w:sz w:val="18"/>
                <w:szCs w:val="18"/>
              </w:rPr>
            </w:pPr>
            <w:r w:rsidRPr="009A154C">
              <w:rPr>
                <w:rFonts w:ascii="Arial" w:hAnsi="Arial" w:cs="Arial"/>
                <w:sz w:val="18"/>
                <w:szCs w:val="18"/>
              </w:rPr>
              <w:t xml:space="preserve">We have </w:t>
            </w:r>
            <w:r w:rsidR="00C3601B" w:rsidRPr="009A154C">
              <w:rPr>
                <w:rFonts w:ascii="Arial" w:hAnsi="Arial" w:cs="Arial"/>
                <w:sz w:val="18"/>
                <w:szCs w:val="18"/>
              </w:rPr>
              <w:t>tannoy</w:t>
            </w:r>
            <w:r w:rsidRPr="009A154C">
              <w:rPr>
                <w:rFonts w:ascii="Arial" w:hAnsi="Arial" w:cs="Arial"/>
                <w:sz w:val="18"/>
                <w:szCs w:val="18"/>
              </w:rPr>
              <w:t xml:space="preserve"> to </w:t>
            </w:r>
            <w:r w:rsidR="00E40F32" w:rsidRPr="009A154C">
              <w:rPr>
                <w:rFonts w:ascii="Arial" w:hAnsi="Arial" w:cs="Arial"/>
                <w:sz w:val="18"/>
                <w:szCs w:val="18"/>
              </w:rPr>
              <w:t>provide safety announcements as required.</w:t>
            </w:r>
          </w:p>
          <w:p w14:paraId="475C197E" w14:textId="48E353F2" w:rsidR="001812C4" w:rsidRPr="009A154C" w:rsidRDefault="001812C4" w:rsidP="009A154C">
            <w:pPr>
              <w:rPr>
                <w:rFonts w:ascii="Arial" w:hAnsi="Arial" w:cs="Arial"/>
                <w:sz w:val="18"/>
                <w:szCs w:val="18"/>
              </w:rPr>
            </w:pPr>
          </w:p>
        </w:tc>
        <w:tc>
          <w:tcPr>
            <w:tcW w:w="1985" w:type="dxa"/>
            <w:shd w:val="clear" w:color="auto" w:fill="auto"/>
          </w:tcPr>
          <w:p w14:paraId="62A9064A" w14:textId="69949115" w:rsidR="00B1012F" w:rsidRPr="0041413F" w:rsidRDefault="00C14788" w:rsidP="00B1012F">
            <w:pPr>
              <w:rPr>
                <w:rFonts w:ascii="Arial" w:hAnsi="Arial" w:cs="Arial"/>
                <w:snapToGrid w:val="0"/>
                <w:sz w:val="18"/>
                <w:szCs w:val="18"/>
              </w:rPr>
            </w:pPr>
            <w:r>
              <w:rPr>
                <w:rFonts w:ascii="Arial" w:hAnsi="Arial" w:cs="Arial"/>
                <w:color w:val="000000"/>
                <w:sz w:val="22"/>
                <w:szCs w:val="22"/>
              </w:rPr>
              <w:lastRenderedPageBreak/>
              <w:t>Competitors</w:t>
            </w:r>
            <w:r w:rsidRPr="0041413F">
              <w:rPr>
                <w:rFonts w:ascii="Arial" w:hAnsi="Arial" w:cs="Arial"/>
                <w:snapToGrid w:val="0"/>
                <w:sz w:val="18"/>
                <w:szCs w:val="18"/>
              </w:rPr>
              <w:t xml:space="preserve"> </w:t>
            </w:r>
            <w:r w:rsidR="00B1012F" w:rsidRPr="0041413F">
              <w:rPr>
                <w:rFonts w:ascii="Arial" w:hAnsi="Arial" w:cs="Arial"/>
                <w:snapToGrid w:val="0"/>
                <w:sz w:val="18"/>
                <w:szCs w:val="18"/>
              </w:rPr>
              <w:t>PC Officials.</w:t>
            </w:r>
          </w:p>
          <w:p w14:paraId="0963241F"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Parents.</w:t>
            </w:r>
          </w:p>
          <w:p w14:paraId="3B6D6791" w14:textId="215E9DAF"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General Public</w:t>
            </w:r>
            <w:r w:rsidR="00D14E42">
              <w:rPr>
                <w:rFonts w:ascii="Arial" w:hAnsi="Arial" w:cs="Arial"/>
                <w:snapToGrid w:val="0"/>
                <w:sz w:val="18"/>
                <w:szCs w:val="18"/>
              </w:rPr>
              <w:t xml:space="preserve"> on footpath</w:t>
            </w:r>
          </w:p>
          <w:p w14:paraId="6F2B0941" w14:textId="77777777"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Animals.</w:t>
            </w:r>
          </w:p>
          <w:p w14:paraId="334AD94E" w14:textId="610EEBD0" w:rsidR="00B1012F" w:rsidRPr="001E3F0B" w:rsidRDefault="00B1012F" w:rsidP="00B1012F">
            <w:pPr>
              <w:rPr>
                <w:rFonts w:ascii="Arial" w:hAnsi="Arial"/>
                <w:b/>
                <w:bCs w:val="0"/>
              </w:rPr>
            </w:pPr>
            <w:r w:rsidRPr="0041413F">
              <w:rPr>
                <w:rFonts w:ascii="Arial" w:hAnsi="Arial" w:cs="Arial"/>
                <w:snapToGrid w:val="0"/>
                <w:sz w:val="18"/>
                <w:szCs w:val="18"/>
              </w:rPr>
              <w:t>Property.</w:t>
            </w:r>
          </w:p>
        </w:tc>
        <w:tc>
          <w:tcPr>
            <w:tcW w:w="3826" w:type="dxa"/>
            <w:shd w:val="clear" w:color="auto" w:fill="auto"/>
          </w:tcPr>
          <w:p w14:paraId="1F6A636F" w14:textId="07C9DD40" w:rsidR="00B1012F" w:rsidRPr="0041413F" w:rsidRDefault="00B1012F" w:rsidP="00B1012F">
            <w:pPr>
              <w:rPr>
                <w:rFonts w:ascii="Arial" w:hAnsi="Arial" w:cs="Arial"/>
                <w:snapToGrid w:val="0"/>
                <w:sz w:val="18"/>
                <w:szCs w:val="18"/>
              </w:rPr>
            </w:pPr>
            <w:r w:rsidRPr="0041413F">
              <w:rPr>
                <w:rFonts w:ascii="Arial" w:hAnsi="Arial" w:cs="Arial"/>
                <w:snapToGrid w:val="0"/>
                <w:sz w:val="18"/>
                <w:szCs w:val="18"/>
              </w:rPr>
              <w:t>Course checked</w:t>
            </w:r>
            <w:r w:rsidR="00322658">
              <w:rPr>
                <w:rFonts w:ascii="Arial" w:hAnsi="Arial" w:cs="Arial"/>
                <w:snapToGrid w:val="0"/>
                <w:sz w:val="18"/>
                <w:szCs w:val="18"/>
              </w:rPr>
              <w:t xml:space="preserve"> the day before</w:t>
            </w:r>
            <w:r w:rsidRPr="0041413F">
              <w:rPr>
                <w:rFonts w:ascii="Arial" w:hAnsi="Arial" w:cs="Arial"/>
                <w:snapToGrid w:val="0"/>
                <w:sz w:val="18"/>
                <w:szCs w:val="18"/>
              </w:rPr>
              <w:t xml:space="preserve"> on day </w:t>
            </w:r>
            <w:r w:rsidR="002048F2">
              <w:rPr>
                <w:rFonts w:ascii="Arial" w:hAnsi="Arial" w:cs="Arial"/>
                <w:snapToGrid w:val="0"/>
                <w:sz w:val="18"/>
                <w:szCs w:val="18"/>
              </w:rPr>
              <w:t xml:space="preserve"> for ground condition/jump structure/obstructions &amp; ground condition,</w:t>
            </w:r>
          </w:p>
          <w:p w14:paraId="5AAF586C" w14:textId="13E00353" w:rsidR="009A154C" w:rsidRDefault="009A154C" w:rsidP="00B1012F">
            <w:pPr>
              <w:rPr>
                <w:rFonts w:ascii="Arial" w:hAnsi="Arial" w:cs="Arial"/>
                <w:snapToGrid w:val="0"/>
                <w:sz w:val="18"/>
                <w:szCs w:val="18"/>
              </w:rPr>
            </w:pPr>
          </w:p>
          <w:p w14:paraId="13EC43B3" w14:textId="497D26C8" w:rsidR="009A154C" w:rsidRPr="001911D3" w:rsidRDefault="009A154C" w:rsidP="00B1012F">
            <w:pPr>
              <w:rPr>
                <w:rFonts w:ascii="Arial" w:hAnsi="Arial" w:cs="Arial"/>
                <w:snapToGrid w:val="0"/>
                <w:sz w:val="18"/>
                <w:szCs w:val="18"/>
              </w:rPr>
            </w:pPr>
            <w:r>
              <w:rPr>
                <w:rFonts w:ascii="Arial" w:hAnsi="Arial" w:cs="Arial"/>
                <w:snapToGrid w:val="0"/>
                <w:sz w:val="18"/>
                <w:szCs w:val="18"/>
              </w:rPr>
              <w:t>If  a fence spotter observes any damage to the fence during the event then the steward of the course to be called to review whether repairs are possible or if the fence needs to be removed.</w:t>
            </w:r>
          </w:p>
          <w:p w14:paraId="23E2CFB7" w14:textId="77777777" w:rsidR="00322658" w:rsidRPr="001911D3" w:rsidRDefault="00322658" w:rsidP="00B1012F">
            <w:pPr>
              <w:rPr>
                <w:rFonts w:ascii="Arial" w:hAnsi="Arial" w:cs="Arial"/>
                <w:snapToGrid w:val="0"/>
                <w:sz w:val="18"/>
                <w:szCs w:val="18"/>
              </w:rPr>
            </w:pPr>
          </w:p>
          <w:p w14:paraId="404396C7" w14:textId="790DB72E" w:rsidR="00B1012F" w:rsidRPr="001911D3" w:rsidRDefault="00B1012F" w:rsidP="00B1012F">
            <w:pPr>
              <w:rPr>
                <w:rFonts w:ascii="Arial" w:hAnsi="Arial" w:cs="Arial"/>
                <w:snapToGrid w:val="0"/>
                <w:sz w:val="18"/>
                <w:szCs w:val="18"/>
              </w:rPr>
            </w:pPr>
            <w:r w:rsidRPr="001911D3">
              <w:rPr>
                <w:rFonts w:ascii="Arial" w:hAnsi="Arial" w:cs="Arial"/>
                <w:snapToGrid w:val="0"/>
                <w:sz w:val="18"/>
                <w:szCs w:val="18"/>
              </w:rPr>
              <w:t>Warm up area provided practice fence.</w:t>
            </w:r>
          </w:p>
          <w:p w14:paraId="132ADE94" w14:textId="075FAAAC" w:rsidR="00B1012F" w:rsidRPr="001911D3" w:rsidRDefault="00B1012F" w:rsidP="00B1012F">
            <w:pPr>
              <w:rPr>
                <w:rFonts w:ascii="Arial" w:hAnsi="Arial" w:cs="Arial"/>
                <w:snapToGrid w:val="0"/>
                <w:sz w:val="18"/>
                <w:szCs w:val="18"/>
              </w:rPr>
            </w:pPr>
            <w:r w:rsidRPr="001911D3">
              <w:rPr>
                <w:rFonts w:ascii="Arial" w:hAnsi="Arial" w:cs="Arial"/>
                <w:snapToGrid w:val="0"/>
                <w:sz w:val="18"/>
                <w:szCs w:val="18"/>
              </w:rPr>
              <w:t>In adverse weather course checked at intervals to ensure going does not become unsafe</w:t>
            </w:r>
            <w:r w:rsidR="00AD399A" w:rsidRPr="001911D3">
              <w:rPr>
                <w:rFonts w:ascii="Arial" w:hAnsi="Arial" w:cs="Arial"/>
                <w:snapToGrid w:val="0"/>
                <w:sz w:val="18"/>
                <w:szCs w:val="18"/>
              </w:rPr>
              <w:t>.</w:t>
            </w:r>
            <w:r w:rsidR="000E16E4" w:rsidRPr="001911D3">
              <w:rPr>
                <w:rFonts w:ascii="Arial" w:hAnsi="Arial" w:cs="Arial"/>
                <w:snapToGrid w:val="0"/>
                <w:sz w:val="18"/>
                <w:szCs w:val="18"/>
              </w:rPr>
              <w:t xml:space="preserve"> If ground becomes too poached can </w:t>
            </w:r>
            <w:r w:rsidR="00643559" w:rsidRPr="001911D3">
              <w:rPr>
                <w:rFonts w:ascii="Arial" w:hAnsi="Arial" w:cs="Arial"/>
                <w:snapToGrid w:val="0"/>
                <w:sz w:val="18"/>
                <w:szCs w:val="18"/>
              </w:rPr>
              <w:t xml:space="preserve">either use 45cm jumps as practice fences  or </w:t>
            </w:r>
            <w:r w:rsidR="000E16E4" w:rsidRPr="001911D3">
              <w:rPr>
                <w:rFonts w:ascii="Arial" w:hAnsi="Arial" w:cs="Arial"/>
                <w:snapToGrid w:val="0"/>
                <w:sz w:val="18"/>
                <w:szCs w:val="18"/>
              </w:rPr>
              <w:t>move show jumps from 45 cm to act as practice jumps.</w:t>
            </w:r>
          </w:p>
          <w:p w14:paraId="007C9934" w14:textId="77777777" w:rsidR="00322658" w:rsidRPr="001911D3" w:rsidRDefault="00322658" w:rsidP="00B1012F">
            <w:pPr>
              <w:rPr>
                <w:rFonts w:ascii="Arial" w:hAnsi="Arial" w:cs="Arial"/>
                <w:snapToGrid w:val="0"/>
                <w:sz w:val="18"/>
                <w:szCs w:val="18"/>
              </w:rPr>
            </w:pPr>
          </w:p>
          <w:p w14:paraId="7B3A0A39" w14:textId="44DAE9B3" w:rsidR="00AD399A" w:rsidRDefault="00AD399A" w:rsidP="00B1012F">
            <w:pPr>
              <w:rPr>
                <w:rFonts w:ascii="Arial" w:hAnsi="Arial" w:cs="Arial"/>
                <w:snapToGrid w:val="0"/>
                <w:sz w:val="18"/>
                <w:szCs w:val="18"/>
              </w:rPr>
            </w:pPr>
            <w:r w:rsidRPr="001911D3">
              <w:rPr>
                <w:rFonts w:ascii="Arial" w:hAnsi="Arial" w:cs="Arial"/>
                <w:snapToGrid w:val="0"/>
                <w:sz w:val="18"/>
                <w:szCs w:val="18"/>
              </w:rPr>
              <w:t>The ground is wet, fences will need checking through the day.</w:t>
            </w:r>
          </w:p>
          <w:p w14:paraId="1D4449B4" w14:textId="5FCC316A" w:rsidR="001812C4" w:rsidRDefault="001812C4" w:rsidP="00B1012F">
            <w:pPr>
              <w:rPr>
                <w:rFonts w:ascii="Arial" w:hAnsi="Arial" w:cs="Arial"/>
                <w:snapToGrid w:val="0"/>
                <w:sz w:val="18"/>
                <w:szCs w:val="18"/>
              </w:rPr>
            </w:pPr>
          </w:p>
          <w:p w14:paraId="3790A419" w14:textId="09079656" w:rsidR="001812C4" w:rsidRPr="001911D3" w:rsidRDefault="001812C4" w:rsidP="00B1012F">
            <w:pPr>
              <w:rPr>
                <w:rFonts w:ascii="Arial" w:hAnsi="Arial" w:cs="Arial"/>
                <w:snapToGrid w:val="0"/>
                <w:sz w:val="18"/>
                <w:szCs w:val="18"/>
              </w:rPr>
            </w:pPr>
            <w:r>
              <w:rPr>
                <w:rFonts w:ascii="Arial" w:hAnsi="Arial" w:cs="Arial"/>
                <w:snapToGrid w:val="0"/>
                <w:sz w:val="18"/>
                <w:szCs w:val="18"/>
              </w:rPr>
              <w:t>Course will be checked prior to use for ‘new’ molehills.</w:t>
            </w:r>
          </w:p>
          <w:p w14:paraId="2B3FDFFD" w14:textId="77777777" w:rsidR="000E16E4" w:rsidRPr="008B6EFC" w:rsidRDefault="000E16E4" w:rsidP="00B1012F">
            <w:pPr>
              <w:rPr>
                <w:rFonts w:ascii="Arial" w:hAnsi="Arial" w:cs="Arial"/>
                <w:snapToGrid w:val="0"/>
                <w:sz w:val="18"/>
                <w:szCs w:val="18"/>
                <w:highlight w:val="cyan"/>
              </w:rPr>
            </w:pPr>
          </w:p>
          <w:p w14:paraId="736E73C0" w14:textId="77777777" w:rsidR="009C2BFF" w:rsidRDefault="001911D3" w:rsidP="00B1012F">
            <w:pPr>
              <w:rPr>
                <w:rFonts w:ascii="Arial" w:hAnsi="Arial" w:cs="Arial"/>
                <w:snapToGrid w:val="0"/>
                <w:sz w:val="18"/>
                <w:szCs w:val="18"/>
              </w:rPr>
            </w:pPr>
            <w:r>
              <w:rPr>
                <w:rFonts w:ascii="Arial" w:hAnsi="Arial" w:cs="Arial"/>
                <w:snapToGrid w:val="0"/>
                <w:sz w:val="18"/>
                <w:szCs w:val="18"/>
              </w:rPr>
              <w:t>What 3 words details added for course</w:t>
            </w:r>
          </w:p>
          <w:p w14:paraId="21E89041" w14:textId="77777777" w:rsidR="001812C4" w:rsidRDefault="001812C4" w:rsidP="00B1012F">
            <w:pPr>
              <w:rPr>
                <w:rFonts w:ascii="Arial" w:hAnsi="Arial" w:cs="Arial"/>
                <w:snapToGrid w:val="0"/>
                <w:sz w:val="18"/>
                <w:szCs w:val="18"/>
              </w:rPr>
            </w:pPr>
          </w:p>
          <w:p w14:paraId="0CFCB1F5" w14:textId="77777777" w:rsidR="001812C4" w:rsidRDefault="001812C4" w:rsidP="00B1012F">
            <w:pPr>
              <w:rPr>
                <w:rFonts w:ascii="Arial" w:hAnsi="Arial" w:cs="Arial"/>
                <w:snapToGrid w:val="0"/>
                <w:sz w:val="18"/>
                <w:szCs w:val="18"/>
              </w:rPr>
            </w:pPr>
          </w:p>
          <w:p w14:paraId="2141C29A" w14:textId="77777777" w:rsidR="001812C4" w:rsidRDefault="001812C4" w:rsidP="00B1012F">
            <w:pPr>
              <w:rPr>
                <w:rFonts w:ascii="Arial" w:hAnsi="Arial" w:cs="Arial"/>
                <w:snapToGrid w:val="0"/>
                <w:sz w:val="18"/>
                <w:szCs w:val="18"/>
              </w:rPr>
            </w:pPr>
          </w:p>
          <w:p w14:paraId="2D875DA6" w14:textId="77777777" w:rsidR="001812C4" w:rsidRDefault="001812C4" w:rsidP="00B1012F">
            <w:pPr>
              <w:rPr>
                <w:rFonts w:ascii="Arial" w:hAnsi="Arial" w:cs="Arial"/>
                <w:snapToGrid w:val="0"/>
                <w:sz w:val="18"/>
                <w:szCs w:val="18"/>
              </w:rPr>
            </w:pPr>
          </w:p>
          <w:p w14:paraId="2206831E" w14:textId="77777777" w:rsidR="001812C4" w:rsidRDefault="001812C4" w:rsidP="00B1012F">
            <w:pPr>
              <w:rPr>
                <w:rFonts w:ascii="Arial" w:hAnsi="Arial" w:cs="Arial"/>
                <w:snapToGrid w:val="0"/>
                <w:sz w:val="18"/>
                <w:szCs w:val="18"/>
              </w:rPr>
            </w:pPr>
          </w:p>
          <w:p w14:paraId="432F5BCD" w14:textId="77777777" w:rsidR="001812C4" w:rsidRDefault="001812C4" w:rsidP="00B1012F">
            <w:pPr>
              <w:rPr>
                <w:rFonts w:ascii="Arial" w:hAnsi="Arial" w:cs="Arial"/>
                <w:snapToGrid w:val="0"/>
                <w:sz w:val="18"/>
                <w:szCs w:val="18"/>
              </w:rPr>
            </w:pPr>
          </w:p>
          <w:p w14:paraId="0E94391D" w14:textId="77777777" w:rsidR="001812C4" w:rsidRDefault="001812C4" w:rsidP="00B1012F">
            <w:pPr>
              <w:rPr>
                <w:rFonts w:ascii="Arial" w:hAnsi="Arial" w:cs="Arial"/>
                <w:snapToGrid w:val="0"/>
                <w:sz w:val="18"/>
                <w:szCs w:val="18"/>
              </w:rPr>
            </w:pPr>
          </w:p>
          <w:p w14:paraId="6278FF5C" w14:textId="77777777" w:rsidR="001812C4" w:rsidRDefault="001812C4" w:rsidP="00B1012F">
            <w:pPr>
              <w:rPr>
                <w:rFonts w:ascii="Arial" w:hAnsi="Arial" w:cs="Arial"/>
                <w:snapToGrid w:val="0"/>
                <w:sz w:val="18"/>
                <w:szCs w:val="18"/>
              </w:rPr>
            </w:pPr>
          </w:p>
          <w:p w14:paraId="509AAE98" w14:textId="77777777" w:rsidR="001812C4" w:rsidRDefault="001812C4" w:rsidP="00B1012F">
            <w:pPr>
              <w:rPr>
                <w:rFonts w:ascii="Arial" w:hAnsi="Arial" w:cs="Arial"/>
                <w:snapToGrid w:val="0"/>
                <w:sz w:val="18"/>
                <w:szCs w:val="18"/>
              </w:rPr>
            </w:pPr>
          </w:p>
          <w:p w14:paraId="100B5DE6" w14:textId="77777777" w:rsidR="001812C4" w:rsidRDefault="001812C4" w:rsidP="00B1012F">
            <w:pPr>
              <w:rPr>
                <w:rFonts w:ascii="Arial" w:hAnsi="Arial" w:cs="Arial"/>
                <w:snapToGrid w:val="0"/>
                <w:sz w:val="18"/>
                <w:szCs w:val="18"/>
              </w:rPr>
            </w:pPr>
          </w:p>
          <w:p w14:paraId="5C249D32" w14:textId="77777777" w:rsidR="001812C4" w:rsidRDefault="001812C4" w:rsidP="00B1012F">
            <w:pPr>
              <w:rPr>
                <w:rFonts w:ascii="Arial" w:hAnsi="Arial" w:cs="Arial"/>
                <w:snapToGrid w:val="0"/>
                <w:sz w:val="18"/>
                <w:szCs w:val="18"/>
              </w:rPr>
            </w:pPr>
          </w:p>
          <w:p w14:paraId="7D3CD199" w14:textId="77777777" w:rsidR="001812C4" w:rsidRDefault="001812C4" w:rsidP="00B1012F">
            <w:pPr>
              <w:rPr>
                <w:rFonts w:ascii="Arial" w:hAnsi="Arial" w:cs="Arial"/>
                <w:snapToGrid w:val="0"/>
                <w:sz w:val="18"/>
                <w:szCs w:val="18"/>
              </w:rPr>
            </w:pPr>
          </w:p>
          <w:p w14:paraId="73E3C040" w14:textId="77777777" w:rsidR="001812C4" w:rsidRDefault="001812C4" w:rsidP="00B1012F">
            <w:pPr>
              <w:rPr>
                <w:rFonts w:ascii="Arial" w:hAnsi="Arial" w:cs="Arial"/>
                <w:snapToGrid w:val="0"/>
                <w:sz w:val="18"/>
                <w:szCs w:val="18"/>
              </w:rPr>
            </w:pPr>
          </w:p>
          <w:p w14:paraId="2D5D8556" w14:textId="77777777" w:rsidR="001812C4" w:rsidRDefault="001812C4" w:rsidP="00B1012F">
            <w:pPr>
              <w:rPr>
                <w:rFonts w:ascii="Arial" w:hAnsi="Arial" w:cs="Arial"/>
                <w:snapToGrid w:val="0"/>
                <w:sz w:val="18"/>
                <w:szCs w:val="18"/>
              </w:rPr>
            </w:pPr>
          </w:p>
          <w:p w14:paraId="29B74893" w14:textId="77777777" w:rsidR="001812C4" w:rsidRDefault="001812C4" w:rsidP="00B1012F">
            <w:pPr>
              <w:rPr>
                <w:rFonts w:ascii="Arial" w:hAnsi="Arial" w:cs="Arial"/>
                <w:snapToGrid w:val="0"/>
                <w:sz w:val="18"/>
                <w:szCs w:val="18"/>
              </w:rPr>
            </w:pPr>
          </w:p>
          <w:p w14:paraId="66549A37" w14:textId="77777777" w:rsidR="001812C4" w:rsidRPr="0041413F" w:rsidRDefault="001812C4" w:rsidP="001812C4">
            <w:pPr>
              <w:rPr>
                <w:rFonts w:ascii="Arial" w:hAnsi="Arial" w:cs="Arial"/>
                <w:snapToGrid w:val="0"/>
                <w:sz w:val="18"/>
                <w:szCs w:val="18"/>
              </w:rPr>
            </w:pPr>
            <w:r>
              <w:rPr>
                <w:rFonts w:ascii="Arial" w:hAnsi="Arial" w:cs="Arial"/>
                <w:snapToGrid w:val="0"/>
                <w:sz w:val="18"/>
                <w:szCs w:val="18"/>
              </w:rPr>
              <w:t xml:space="preserve">Fences checked </w:t>
            </w:r>
          </w:p>
          <w:p w14:paraId="597F59B4" w14:textId="1919C369" w:rsidR="001812C4" w:rsidRPr="009C2BFF" w:rsidRDefault="001812C4" w:rsidP="00B1012F">
            <w:pPr>
              <w:rPr>
                <w:rFonts w:ascii="Arial" w:hAnsi="Arial" w:cs="Arial"/>
                <w:snapToGrid w:val="0"/>
                <w:sz w:val="18"/>
                <w:szCs w:val="18"/>
              </w:rPr>
            </w:pPr>
          </w:p>
        </w:tc>
      </w:tr>
      <w:tr w:rsidR="009E3D90" w:rsidRPr="005155A0" w14:paraId="10D123BF" w14:textId="77777777" w:rsidTr="00B1012F">
        <w:trPr>
          <w:trHeight w:val="739"/>
        </w:trPr>
        <w:tc>
          <w:tcPr>
            <w:tcW w:w="461" w:type="dxa"/>
            <w:shd w:val="clear" w:color="auto" w:fill="auto"/>
            <w:vAlign w:val="center"/>
          </w:tcPr>
          <w:p w14:paraId="302AE8BF" w14:textId="5320C11A" w:rsidR="009E3D90" w:rsidRDefault="008111E2" w:rsidP="00B75B87">
            <w:pPr>
              <w:jc w:val="center"/>
              <w:rPr>
                <w:sz w:val="16"/>
              </w:rPr>
            </w:pPr>
            <w:r>
              <w:rPr>
                <w:sz w:val="16"/>
              </w:rPr>
              <w:lastRenderedPageBreak/>
              <w:t>7</w:t>
            </w:r>
          </w:p>
        </w:tc>
        <w:tc>
          <w:tcPr>
            <w:tcW w:w="3279" w:type="dxa"/>
            <w:shd w:val="clear" w:color="auto" w:fill="auto"/>
          </w:tcPr>
          <w:p w14:paraId="792FBBAE" w14:textId="27EF414F" w:rsidR="009E3D90" w:rsidRDefault="00D83404" w:rsidP="00B1012F">
            <w:pPr>
              <w:pStyle w:val="Heading2"/>
              <w:jc w:val="left"/>
              <w:rPr>
                <w:snapToGrid w:val="0"/>
                <w:szCs w:val="18"/>
              </w:rPr>
            </w:pPr>
            <w:r>
              <w:rPr>
                <w:snapToGrid w:val="0"/>
                <w:szCs w:val="18"/>
              </w:rPr>
              <w:t>XC warm up</w:t>
            </w:r>
          </w:p>
        </w:tc>
        <w:tc>
          <w:tcPr>
            <w:tcW w:w="6035" w:type="dxa"/>
            <w:shd w:val="clear" w:color="auto" w:fill="auto"/>
          </w:tcPr>
          <w:p w14:paraId="28DDB892" w14:textId="3E53916B"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Radios used for</w:t>
            </w:r>
            <w:r w:rsidR="008111E2">
              <w:rPr>
                <w:rFonts w:ascii="Arial" w:hAnsi="Arial" w:cs="Arial"/>
                <w:sz w:val="16"/>
                <w:szCs w:val="16"/>
              </w:rPr>
              <w:t xml:space="preserve"> </w:t>
            </w:r>
            <w:r>
              <w:rPr>
                <w:rFonts w:ascii="Arial" w:hAnsi="Arial" w:cs="Arial"/>
                <w:sz w:val="16"/>
                <w:szCs w:val="16"/>
              </w:rPr>
              <w:t>communication</w:t>
            </w:r>
          </w:p>
          <w:p w14:paraId="5CFE72E2" w14:textId="6B860B3E"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Arena roped off from rest of the event</w:t>
            </w:r>
          </w:p>
          <w:p w14:paraId="106A2769" w14:textId="467A28F9" w:rsidR="00D83404" w:rsidRDefault="00D83404" w:rsidP="00D83404">
            <w:pPr>
              <w:pStyle w:val="ListParagraph"/>
              <w:numPr>
                <w:ilvl w:val="0"/>
                <w:numId w:val="9"/>
              </w:numPr>
              <w:rPr>
                <w:rFonts w:ascii="Arial" w:hAnsi="Arial" w:cs="Arial"/>
                <w:sz w:val="16"/>
                <w:szCs w:val="16"/>
              </w:rPr>
            </w:pPr>
            <w:r>
              <w:rPr>
                <w:rFonts w:ascii="Arial" w:hAnsi="Arial" w:cs="Arial"/>
                <w:sz w:val="16"/>
                <w:szCs w:val="16"/>
              </w:rPr>
              <w:t>Warm up fence flagged</w:t>
            </w:r>
          </w:p>
          <w:p w14:paraId="5CD8AFD7" w14:textId="77777777" w:rsidR="009E3D90" w:rsidRDefault="00D83404" w:rsidP="00D83404">
            <w:pPr>
              <w:pStyle w:val="ListParagraph"/>
              <w:numPr>
                <w:ilvl w:val="0"/>
                <w:numId w:val="9"/>
              </w:numPr>
              <w:rPr>
                <w:rFonts w:ascii="Arial" w:hAnsi="Arial" w:cs="Arial"/>
                <w:sz w:val="16"/>
                <w:szCs w:val="16"/>
              </w:rPr>
            </w:pPr>
            <w:r>
              <w:rPr>
                <w:rFonts w:ascii="Arial" w:hAnsi="Arial" w:cs="Arial"/>
                <w:sz w:val="16"/>
                <w:szCs w:val="16"/>
              </w:rPr>
              <w:t>Ground checked in adverse weather conditions at intervals to check ground doesn’t b</w:t>
            </w:r>
            <w:r w:rsidR="000C5AAA">
              <w:rPr>
                <w:rFonts w:ascii="Arial" w:hAnsi="Arial" w:cs="Arial"/>
                <w:sz w:val="16"/>
                <w:szCs w:val="16"/>
              </w:rPr>
              <w:t>e</w:t>
            </w:r>
            <w:r>
              <w:rPr>
                <w:rFonts w:ascii="Arial" w:hAnsi="Arial" w:cs="Arial"/>
                <w:sz w:val="16"/>
                <w:szCs w:val="16"/>
              </w:rPr>
              <w:t>come unsafe</w:t>
            </w:r>
          </w:p>
          <w:p w14:paraId="373FE950" w14:textId="3A5EA96B" w:rsidR="000C5AAA" w:rsidRPr="00D83404" w:rsidRDefault="000C5AAA" w:rsidP="00D83404">
            <w:pPr>
              <w:pStyle w:val="ListParagraph"/>
              <w:numPr>
                <w:ilvl w:val="0"/>
                <w:numId w:val="9"/>
              </w:numPr>
              <w:rPr>
                <w:rFonts w:ascii="Arial" w:hAnsi="Arial" w:cs="Arial"/>
                <w:sz w:val="16"/>
                <w:szCs w:val="16"/>
              </w:rPr>
            </w:pPr>
            <w:r w:rsidRPr="00EF03E5">
              <w:rPr>
                <w:rFonts w:ascii="Arial" w:hAnsi="Arial" w:cs="Arial"/>
                <w:sz w:val="16"/>
                <w:szCs w:val="16"/>
                <w:highlight w:val="yellow"/>
              </w:rPr>
              <w:t>Only 6 riders permitted in warm up at one time</w:t>
            </w:r>
          </w:p>
        </w:tc>
        <w:tc>
          <w:tcPr>
            <w:tcW w:w="1985" w:type="dxa"/>
            <w:shd w:val="clear" w:color="auto" w:fill="auto"/>
          </w:tcPr>
          <w:p w14:paraId="29E67981" w14:textId="77777777" w:rsidR="009E3D90" w:rsidRDefault="009E3D90" w:rsidP="00B1012F">
            <w:pPr>
              <w:rPr>
                <w:rFonts w:ascii="Arial" w:hAnsi="Arial" w:cs="Arial"/>
                <w:color w:val="000000"/>
                <w:sz w:val="22"/>
                <w:szCs w:val="22"/>
              </w:rPr>
            </w:pPr>
          </w:p>
        </w:tc>
        <w:tc>
          <w:tcPr>
            <w:tcW w:w="3826" w:type="dxa"/>
            <w:shd w:val="clear" w:color="auto" w:fill="auto"/>
          </w:tcPr>
          <w:p w14:paraId="09D022BB" w14:textId="77777777" w:rsidR="009E3D90" w:rsidRPr="0041413F" w:rsidRDefault="009E3D90" w:rsidP="001812C4">
            <w:pPr>
              <w:rPr>
                <w:rFonts w:ascii="Arial" w:hAnsi="Arial" w:cs="Arial"/>
                <w:snapToGrid w:val="0"/>
                <w:sz w:val="18"/>
                <w:szCs w:val="18"/>
              </w:rPr>
            </w:pPr>
          </w:p>
        </w:tc>
      </w:tr>
      <w:tr w:rsidR="00EB5584" w:rsidRPr="005155A0" w14:paraId="13B55EDC" w14:textId="77777777" w:rsidTr="00C14788">
        <w:trPr>
          <w:trHeight w:val="739"/>
        </w:trPr>
        <w:tc>
          <w:tcPr>
            <w:tcW w:w="461" w:type="dxa"/>
            <w:shd w:val="clear" w:color="auto" w:fill="auto"/>
            <w:vAlign w:val="center"/>
          </w:tcPr>
          <w:p w14:paraId="7C720502" w14:textId="614B10B4" w:rsidR="00EB5584" w:rsidRDefault="008111E2" w:rsidP="00B75B87">
            <w:pPr>
              <w:jc w:val="center"/>
              <w:rPr>
                <w:sz w:val="16"/>
              </w:rPr>
            </w:pPr>
            <w:r>
              <w:rPr>
                <w:sz w:val="16"/>
              </w:rPr>
              <w:t>8</w:t>
            </w:r>
          </w:p>
        </w:tc>
        <w:tc>
          <w:tcPr>
            <w:tcW w:w="3279" w:type="dxa"/>
            <w:shd w:val="clear" w:color="auto" w:fill="auto"/>
          </w:tcPr>
          <w:p w14:paraId="3D3711B7" w14:textId="2A5B17BE" w:rsidR="00EB5584" w:rsidRPr="0041413F" w:rsidRDefault="00EB5584" w:rsidP="00B1012F">
            <w:pPr>
              <w:pStyle w:val="Heading2"/>
              <w:jc w:val="left"/>
              <w:rPr>
                <w:snapToGrid w:val="0"/>
                <w:szCs w:val="18"/>
              </w:rPr>
            </w:pPr>
            <w:r>
              <w:rPr>
                <w:snapToGrid w:val="0"/>
                <w:szCs w:val="18"/>
              </w:rPr>
              <w:t>Turnout</w:t>
            </w:r>
          </w:p>
        </w:tc>
        <w:tc>
          <w:tcPr>
            <w:tcW w:w="6035" w:type="dxa"/>
            <w:shd w:val="clear" w:color="auto" w:fill="auto"/>
          </w:tcPr>
          <w:p w14:paraId="03AAA88C" w14:textId="77777777" w:rsidR="00EB5584" w:rsidRDefault="00EB5584" w:rsidP="00ED36F5">
            <w:pPr>
              <w:pStyle w:val="Heading2"/>
              <w:jc w:val="left"/>
              <w:rPr>
                <w:snapToGrid w:val="0"/>
                <w:szCs w:val="18"/>
              </w:rPr>
            </w:pPr>
            <w:r>
              <w:rPr>
                <w:snapToGrid w:val="0"/>
                <w:szCs w:val="18"/>
              </w:rPr>
              <w:t>Rider and horse turnout</w:t>
            </w:r>
          </w:p>
          <w:p w14:paraId="4510B224" w14:textId="77777777" w:rsidR="00EB5584" w:rsidRDefault="00EB5584" w:rsidP="00ED36F5">
            <w:pPr>
              <w:rPr>
                <w:rFonts w:ascii="Arial" w:hAnsi="Arial" w:cs="Arial"/>
                <w:snapToGrid w:val="0"/>
                <w:sz w:val="18"/>
                <w:szCs w:val="18"/>
              </w:rPr>
            </w:pPr>
            <w:r>
              <w:rPr>
                <w:rFonts w:ascii="Arial" w:hAnsi="Arial" w:cs="Arial"/>
                <w:snapToGrid w:val="0"/>
                <w:sz w:val="18"/>
                <w:szCs w:val="18"/>
              </w:rPr>
              <w:t>Riders must be appropriately dressed</w:t>
            </w:r>
          </w:p>
          <w:p w14:paraId="2C8EDA28" w14:textId="32BE1DAF" w:rsidR="00EB5584" w:rsidRDefault="00EB5584" w:rsidP="00ED36F5">
            <w:pPr>
              <w:rPr>
                <w:rFonts w:ascii="Arial" w:hAnsi="Arial" w:cs="Arial"/>
                <w:snapToGrid w:val="0"/>
                <w:sz w:val="18"/>
                <w:szCs w:val="18"/>
              </w:rPr>
            </w:pPr>
            <w:r>
              <w:rPr>
                <w:rFonts w:ascii="Arial" w:hAnsi="Arial" w:cs="Arial"/>
                <w:snapToGrid w:val="0"/>
                <w:sz w:val="18"/>
                <w:szCs w:val="18"/>
              </w:rPr>
              <w:t>Hat tagged</w:t>
            </w:r>
            <w:r w:rsidR="00C3601B">
              <w:rPr>
                <w:rFonts w:ascii="Arial" w:hAnsi="Arial" w:cs="Arial"/>
                <w:snapToGrid w:val="0"/>
                <w:sz w:val="18"/>
                <w:szCs w:val="18"/>
              </w:rPr>
              <w:t>, only skull caps for XC</w:t>
            </w:r>
            <w:r w:rsidR="00230DF9">
              <w:rPr>
                <w:rFonts w:ascii="Arial" w:hAnsi="Arial" w:cs="Arial"/>
                <w:snapToGrid w:val="0"/>
                <w:sz w:val="18"/>
                <w:szCs w:val="18"/>
              </w:rPr>
              <w:t>, Back Protectors up to current standard,</w:t>
            </w:r>
            <w:r w:rsidR="00C3601B">
              <w:rPr>
                <w:rFonts w:ascii="Arial" w:hAnsi="Arial" w:cs="Arial"/>
                <w:snapToGrid w:val="0"/>
                <w:sz w:val="18"/>
                <w:szCs w:val="18"/>
              </w:rPr>
              <w:t xml:space="preserve"> where air jackets are worn these can only be worn in addition to a body protector</w:t>
            </w:r>
            <w:r>
              <w:rPr>
                <w:rFonts w:ascii="Arial" w:hAnsi="Arial" w:cs="Arial"/>
                <w:snapToGrid w:val="0"/>
                <w:sz w:val="18"/>
                <w:szCs w:val="18"/>
              </w:rPr>
              <w:t xml:space="preserve"> no hoodies, hair fastened back</w:t>
            </w:r>
            <w:r w:rsidR="00E40F32">
              <w:rPr>
                <w:rFonts w:ascii="Arial" w:hAnsi="Arial" w:cs="Arial"/>
                <w:snapToGrid w:val="0"/>
                <w:sz w:val="18"/>
                <w:szCs w:val="18"/>
              </w:rPr>
              <w:t>. No jewellery.</w:t>
            </w:r>
            <w:r w:rsidR="00362A09">
              <w:rPr>
                <w:rFonts w:ascii="Arial" w:hAnsi="Arial" w:cs="Arial"/>
                <w:snapToGrid w:val="0"/>
                <w:sz w:val="18"/>
                <w:szCs w:val="18"/>
              </w:rPr>
              <w:t xml:space="preserve"> </w:t>
            </w:r>
            <w:r w:rsidR="00362A09" w:rsidRPr="00362A09">
              <w:rPr>
                <w:rFonts w:ascii="Arial" w:hAnsi="Arial" w:cs="Arial"/>
                <w:snapToGrid w:val="0"/>
                <w:sz w:val="18"/>
                <w:szCs w:val="18"/>
                <w:highlight w:val="green"/>
              </w:rPr>
              <w:t>Stirrups checked to ensure meet PC guidelines</w:t>
            </w:r>
          </w:p>
          <w:p w14:paraId="04AF7A38" w14:textId="67B6FF25" w:rsidR="00EB5584" w:rsidRPr="0041413F" w:rsidRDefault="00EB5584" w:rsidP="00B1012F">
            <w:pPr>
              <w:rPr>
                <w:rFonts w:ascii="Arial" w:hAnsi="Arial" w:cs="Arial"/>
                <w:snapToGrid w:val="0"/>
                <w:sz w:val="18"/>
                <w:szCs w:val="18"/>
              </w:rPr>
            </w:pPr>
            <w:r>
              <w:rPr>
                <w:rFonts w:ascii="Arial" w:hAnsi="Arial" w:cs="Arial"/>
                <w:snapToGrid w:val="0"/>
                <w:sz w:val="18"/>
                <w:szCs w:val="18"/>
              </w:rPr>
              <w:t>Tack must be safe and fitted correctly</w:t>
            </w:r>
            <w:r w:rsidR="00322658">
              <w:rPr>
                <w:rFonts w:ascii="Arial" w:hAnsi="Arial" w:cs="Arial"/>
                <w:snapToGrid w:val="0"/>
                <w:sz w:val="18"/>
                <w:szCs w:val="18"/>
              </w:rPr>
              <w:t>, this is the responsibility of the rider/supporter, no check will be done by stewards due to Covid.</w:t>
            </w:r>
            <w:r>
              <w:rPr>
                <w:rFonts w:ascii="Arial" w:hAnsi="Arial" w:cs="Arial"/>
                <w:snapToGrid w:val="0"/>
                <w:sz w:val="18"/>
                <w:szCs w:val="18"/>
              </w:rPr>
              <w:t xml:space="preserve"> </w:t>
            </w:r>
          </w:p>
        </w:tc>
        <w:tc>
          <w:tcPr>
            <w:tcW w:w="1985" w:type="dxa"/>
            <w:shd w:val="clear" w:color="auto" w:fill="auto"/>
          </w:tcPr>
          <w:p w14:paraId="4EE6A83F" w14:textId="35EEB24C" w:rsidR="00EB5584" w:rsidRPr="006C29EA" w:rsidRDefault="00C14788" w:rsidP="00ED36F5">
            <w:pPr>
              <w:rPr>
                <w:rFonts w:ascii="Arial" w:hAnsi="Arial" w:cs="Arial"/>
                <w:snapToGrid w:val="0"/>
                <w:sz w:val="18"/>
                <w:szCs w:val="18"/>
              </w:rPr>
            </w:pPr>
            <w:r>
              <w:rPr>
                <w:rFonts w:ascii="Arial" w:hAnsi="Arial" w:cs="Arial"/>
                <w:color w:val="000000"/>
                <w:sz w:val="22"/>
                <w:szCs w:val="22"/>
              </w:rPr>
              <w:t>Competitors</w:t>
            </w:r>
            <w:r w:rsidRPr="006C29EA">
              <w:rPr>
                <w:rFonts w:ascii="Arial" w:hAnsi="Arial" w:cs="Arial"/>
                <w:snapToGrid w:val="0"/>
                <w:sz w:val="18"/>
                <w:szCs w:val="18"/>
              </w:rPr>
              <w:t xml:space="preserve"> </w:t>
            </w:r>
            <w:r w:rsidR="00EB5584" w:rsidRPr="006C29EA">
              <w:rPr>
                <w:rFonts w:ascii="Arial" w:hAnsi="Arial" w:cs="Arial"/>
                <w:snapToGrid w:val="0"/>
                <w:sz w:val="18"/>
                <w:szCs w:val="18"/>
              </w:rPr>
              <w:t>PC Officials.</w:t>
            </w:r>
          </w:p>
          <w:p w14:paraId="5AF05690" w14:textId="01D147DE" w:rsidR="00EB5584" w:rsidRPr="0041413F" w:rsidRDefault="00EB5584" w:rsidP="00B1012F">
            <w:pPr>
              <w:rPr>
                <w:rFonts w:ascii="Arial" w:hAnsi="Arial" w:cs="Arial"/>
                <w:snapToGrid w:val="0"/>
                <w:sz w:val="18"/>
                <w:szCs w:val="18"/>
              </w:rPr>
            </w:pPr>
            <w:r w:rsidRPr="006C29EA">
              <w:rPr>
                <w:rFonts w:ascii="Arial" w:hAnsi="Arial" w:cs="Arial"/>
                <w:snapToGrid w:val="0"/>
                <w:sz w:val="18"/>
                <w:szCs w:val="18"/>
              </w:rPr>
              <w:t>Parents.</w:t>
            </w:r>
          </w:p>
        </w:tc>
        <w:tc>
          <w:tcPr>
            <w:tcW w:w="3826" w:type="dxa"/>
            <w:shd w:val="clear" w:color="auto" w:fill="auto"/>
            <w:vAlign w:val="center"/>
          </w:tcPr>
          <w:p w14:paraId="200E666E" w14:textId="5217407A" w:rsidR="00322658" w:rsidRDefault="00322658" w:rsidP="00230DF9">
            <w:pPr>
              <w:rPr>
                <w:rFonts w:ascii="Arial" w:hAnsi="Arial" w:cs="Arial"/>
                <w:sz w:val="18"/>
                <w:szCs w:val="18"/>
              </w:rPr>
            </w:pPr>
            <w:r>
              <w:rPr>
                <w:rFonts w:ascii="Arial" w:hAnsi="Arial" w:cs="Arial"/>
                <w:sz w:val="18"/>
                <w:szCs w:val="18"/>
              </w:rPr>
              <w:t>Hat tags and body protectors will be checked by w</w:t>
            </w:r>
            <w:r w:rsidR="00C3601B">
              <w:rPr>
                <w:rFonts w:ascii="Arial" w:hAnsi="Arial" w:cs="Arial"/>
                <w:sz w:val="18"/>
                <w:szCs w:val="18"/>
              </w:rPr>
              <w:t>ar</w:t>
            </w:r>
            <w:r>
              <w:rPr>
                <w:rFonts w:ascii="Arial" w:hAnsi="Arial" w:cs="Arial"/>
                <w:sz w:val="18"/>
                <w:szCs w:val="18"/>
              </w:rPr>
              <w:t>m up steward</w:t>
            </w:r>
          </w:p>
          <w:p w14:paraId="54BEADFE" w14:textId="21539F2E" w:rsidR="00EB5584" w:rsidRDefault="00EB5584" w:rsidP="00230DF9">
            <w:pPr>
              <w:rPr>
                <w:rFonts w:ascii="Arial" w:hAnsi="Arial" w:cs="Arial"/>
                <w:sz w:val="18"/>
                <w:szCs w:val="18"/>
              </w:rPr>
            </w:pPr>
            <w:r>
              <w:rPr>
                <w:rFonts w:ascii="Arial" w:hAnsi="Arial" w:cs="Arial"/>
                <w:sz w:val="18"/>
                <w:szCs w:val="18"/>
              </w:rPr>
              <w:t xml:space="preserve">If there is a problem, </w:t>
            </w:r>
          </w:p>
          <w:p w14:paraId="5135B032" w14:textId="24D77D50" w:rsidR="00EB5584" w:rsidRPr="0041413F" w:rsidRDefault="00EB5584" w:rsidP="00B1012F">
            <w:pPr>
              <w:rPr>
                <w:rFonts w:ascii="Arial" w:hAnsi="Arial" w:cs="Arial"/>
                <w:snapToGrid w:val="0"/>
                <w:sz w:val="18"/>
                <w:szCs w:val="18"/>
              </w:rPr>
            </w:pPr>
            <w:r>
              <w:rPr>
                <w:rFonts w:ascii="Arial" w:hAnsi="Arial" w:cs="Arial"/>
                <w:sz w:val="18"/>
                <w:szCs w:val="18"/>
              </w:rPr>
              <w:t>Inform  DC</w:t>
            </w:r>
            <w:r w:rsidR="001911D3">
              <w:rPr>
                <w:rFonts w:ascii="Arial" w:hAnsi="Arial" w:cs="Arial"/>
                <w:sz w:val="18"/>
                <w:szCs w:val="18"/>
              </w:rPr>
              <w:t>/Controller/TA</w:t>
            </w:r>
          </w:p>
        </w:tc>
      </w:tr>
      <w:tr w:rsidR="00C14788" w:rsidRPr="005155A0" w14:paraId="1BC46890" w14:textId="77777777" w:rsidTr="00986824">
        <w:trPr>
          <w:trHeight w:val="739"/>
        </w:trPr>
        <w:tc>
          <w:tcPr>
            <w:tcW w:w="461" w:type="dxa"/>
            <w:shd w:val="clear" w:color="auto" w:fill="auto"/>
            <w:vAlign w:val="center"/>
          </w:tcPr>
          <w:p w14:paraId="0FDE60FF" w14:textId="2378FF42" w:rsidR="00C14788" w:rsidRDefault="008111E2" w:rsidP="00B75B87">
            <w:pPr>
              <w:jc w:val="center"/>
              <w:rPr>
                <w:sz w:val="16"/>
              </w:rPr>
            </w:pPr>
            <w:r>
              <w:rPr>
                <w:sz w:val="16"/>
              </w:rPr>
              <w:t>9</w:t>
            </w:r>
          </w:p>
        </w:tc>
        <w:tc>
          <w:tcPr>
            <w:tcW w:w="3279" w:type="dxa"/>
            <w:shd w:val="clear" w:color="auto" w:fill="auto"/>
          </w:tcPr>
          <w:p w14:paraId="613BBFFF" w14:textId="4632A180" w:rsidR="00C14788" w:rsidRDefault="00C14788" w:rsidP="00B1012F">
            <w:pPr>
              <w:pStyle w:val="Heading2"/>
              <w:jc w:val="left"/>
              <w:rPr>
                <w:snapToGrid w:val="0"/>
                <w:szCs w:val="18"/>
              </w:rPr>
            </w:pPr>
            <w:r>
              <w:rPr>
                <w:snapToGrid w:val="0"/>
                <w:szCs w:val="18"/>
              </w:rPr>
              <w:t>General – Injuries &amp; First Aid</w:t>
            </w:r>
          </w:p>
        </w:tc>
        <w:tc>
          <w:tcPr>
            <w:tcW w:w="6035" w:type="dxa"/>
            <w:shd w:val="clear" w:color="auto" w:fill="auto"/>
          </w:tcPr>
          <w:p w14:paraId="45C5E06B" w14:textId="3C4AA553" w:rsidR="00C14788" w:rsidRPr="00635C58" w:rsidRDefault="00C14788" w:rsidP="00ED36F5">
            <w:pPr>
              <w:pStyle w:val="Heading2"/>
              <w:jc w:val="left"/>
              <w:rPr>
                <w:snapToGrid w:val="0"/>
                <w:sz w:val="16"/>
                <w:szCs w:val="16"/>
              </w:rPr>
            </w:pPr>
            <w:r w:rsidRPr="00635C58">
              <w:rPr>
                <w:snapToGrid w:val="0"/>
                <w:sz w:val="16"/>
                <w:szCs w:val="16"/>
              </w:rPr>
              <w:t xml:space="preserve">All those that fall </w:t>
            </w:r>
            <w:r w:rsidR="00362A09" w:rsidRPr="00362A09">
              <w:rPr>
                <w:snapToGrid w:val="0"/>
                <w:sz w:val="16"/>
                <w:szCs w:val="16"/>
                <w:highlight w:val="green"/>
              </w:rPr>
              <w:t>will be eliminated</w:t>
            </w:r>
            <w:r w:rsidR="00362A09">
              <w:rPr>
                <w:snapToGrid w:val="0"/>
                <w:sz w:val="16"/>
                <w:szCs w:val="16"/>
              </w:rPr>
              <w:t xml:space="preserve">  and </w:t>
            </w:r>
            <w:r w:rsidRPr="00635C58">
              <w:rPr>
                <w:snapToGrid w:val="0"/>
                <w:sz w:val="16"/>
                <w:szCs w:val="16"/>
              </w:rPr>
              <w:t>must be logged on incident</w:t>
            </w:r>
            <w:r w:rsidR="00362A09">
              <w:rPr>
                <w:snapToGrid w:val="0"/>
                <w:sz w:val="16"/>
                <w:szCs w:val="16"/>
              </w:rPr>
              <w:t>/</w:t>
            </w:r>
            <w:r w:rsidR="00362A09" w:rsidRPr="00362A09">
              <w:rPr>
                <w:snapToGrid w:val="0"/>
                <w:sz w:val="16"/>
                <w:szCs w:val="16"/>
                <w:highlight w:val="green"/>
              </w:rPr>
              <w:t>accident</w:t>
            </w:r>
            <w:r w:rsidRPr="00362A09">
              <w:rPr>
                <w:snapToGrid w:val="0"/>
                <w:sz w:val="16"/>
                <w:szCs w:val="16"/>
                <w:highlight w:val="green"/>
              </w:rPr>
              <w:t xml:space="preserve"> logs</w:t>
            </w:r>
            <w:r w:rsidR="008111E2" w:rsidRPr="00362A09">
              <w:rPr>
                <w:snapToGrid w:val="0"/>
                <w:sz w:val="16"/>
                <w:szCs w:val="16"/>
                <w:highlight w:val="green"/>
              </w:rPr>
              <w:t xml:space="preserve"> and checked by paramedic before riding again</w:t>
            </w:r>
            <w:r w:rsidR="00362A09" w:rsidRPr="00362A09">
              <w:rPr>
                <w:snapToGrid w:val="0"/>
                <w:sz w:val="16"/>
                <w:szCs w:val="16"/>
                <w:highlight w:val="green"/>
              </w:rPr>
              <w:t xml:space="preserve"> in a later class</w:t>
            </w:r>
          </w:p>
          <w:p w14:paraId="1E317FB4" w14:textId="77777777" w:rsidR="00C14788" w:rsidRPr="00635C58" w:rsidRDefault="00C14788" w:rsidP="00C14788">
            <w:pPr>
              <w:rPr>
                <w:rFonts w:ascii="Arial" w:hAnsi="Arial" w:cs="Arial"/>
                <w:sz w:val="16"/>
                <w:szCs w:val="16"/>
              </w:rPr>
            </w:pPr>
            <w:r w:rsidRPr="00635C58">
              <w:rPr>
                <w:rFonts w:ascii="Arial" w:hAnsi="Arial" w:cs="Arial"/>
                <w:sz w:val="16"/>
                <w:szCs w:val="16"/>
              </w:rPr>
              <w:t>If attended by paramedic but fit to go home then record in accident book – held by DC’s</w:t>
            </w:r>
          </w:p>
          <w:p w14:paraId="2D75DD81" w14:textId="1762AB4B" w:rsidR="007110A3" w:rsidRDefault="007110A3" w:rsidP="00C14788">
            <w:pPr>
              <w:rPr>
                <w:sz w:val="16"/>
                <w:szCs w:val="16"/>
              </w:rPr>
            </w:pPr>
            <w:r w:rsidRPr="00635C58">
              <w:rPr>
                <w:sz w:val="16"/>
                <w:szCs w:val="16"/>
              </w:rPr>
              <w:t>Professional paramedics booked to cover the day – inline with pony club guidance for an event of this type, complete with 4 x 4 vehicle</w:t>
            </w:r>
          </w:p>
          <w:p w14:paraId="514C9502" w14:textId="77777777" w:rsidR="00362A09" w:rsidRDefault="00362A09" w:rsidP="00C14788">
            <w:pPr>
              <w:rPr>
                <w:sz w:val="16"/>
                <w:szCs w:val="16"/>
              </w:rPr>
            </w:pPr>
          </w:p>
          <w:p w14:paraId="6C957882" w14:textId="77777777" w:rsidR="00362A09" w:rsidRDefault="00362A09" w:rsidP="00C14788">
            <w:pPr>
              <w:rPr>
                <w:sz w:val="16"/>
                <w:szCs w:val="16"/>
              </w:rPr>
            </w:pPr>
          </w:p>
          <w:p w14:paraId="4C417DAA" w14:textId="6A530CF0" w:rsidR="00362A09" w:rsidRPr="00635C58" w:rsidRDefault="00362A09" w:rsidP="00C14788">
            <w:pPr>
              <w:rPr>
                <w:sz w:val="16"/>
                <w:szCs w:val="16"/>
              </w:rPr>
            </w:pPr>
            <w:r w:rsidRPr="00362A09">
              <w:rPr>
                <w:sz w:val="16"/>
                <w:szCs w:val="16"/>
                <w:highlight w:val="green"/>
              </w:rPr>
              <w:t>Horses – vet on call and horse first aid kit available at secretary tent</w:t>
            </w:r>
          </w:p>
        </w:tc>
        <w:tc>
          <w:tcPr>
            <w:tcW w:w="1985" w:type="dxa"/>
            <w:shd w:val="clear" w:color="auto" w:fill="auto"/>
          </w:tcPr>
          <w:p w14:paraId="15B64F7D"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0E142363" w14:textId="77777777"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077ECF68" w14:textId="08675867" w:rsidR="00C14788" w:rsidRPr="006C29EA" w:rsidRDefault="00026ECB" w:rsidP="00026ECB">
            <w:pPr>
              <w:rPr>
                <w:rFonts w:ascii="Arial" w:hAnsi="Arial" w:cs="Arial"/>
                <w:snapToGrid w:val="0"/>
                <w:sz w:val="18"/>
                <w:szCs w:val="18"/>
              </w:rPr>
            </w:pPr>
            <w:r w:rsidRPr="0041413F">
              <w:rPr>
                <w:rFonts w:ascii="Arial" w:hAnsi="Arial" w:cs="Arial"/>
                <w:snapToGrid w:val="0"/>
                <w:sz w:val="18"/>
                <w:szCs w:val="18"/>
              </w:rPr>
              <w:t>.</w:t>
            </w:r>
          </w:p>
        </w:tc>
        <w:tc>
          <w:tcPr>
            <w:tcW w:w="3826" w:type="dxa"/>
            <w:shd w:val="clear" w:color="auto" w:fill="auto"/>
            <w:vAlign w:val="center"/>
          </w:tcPr>
          <w:p w14:paraId="26E78ACC" w14:textId="77777777" w:rsidR="00C14788" w:rsidRDefault="00C14788" w:rsidP="00230DF9">
            <w:pPr>
              <w:rPr>
                <w:rFonts w:ascii="Arial" w:hAnsi="Arial" w:cs="Arial"/>
                <w:sz w:val="18"/>
                <w:szCs w:val="18"/>
              </w:rPr>
            </w:pPr>
          </w:p>
        </w:tc>
      </w:tr>
      <w:tr w:rsidR="00986824" w:rsidRPr="005155A0" w14:paraId="25CAA3DF" w14:textId="77777777" w:rsidTr="00026ECB">
        <w:trPr>
          <w:trHeight w:val="739"/>
        </w:trPr>
        <w:tc>
          <w:tcPr>
            <w:tcW w:w="461" w:type="dxa"/>
            <w:shd w:val="clear" w:color="auto" w:fill="auto"/>
            <w:vAlign w:val="center"/>
          </w:tcPr>
          <w:p w14:paraId="2252C99A" w14:textId="400B1741" w:rsidR="00986824" w:rsidRDefault="008111E2" w:rsidP="008111E2">
            <w:pPr>
              <w:rPr>
                <w:sz w:val="16"/>
              </w:rPr>
            </w:pPr>
            <w:r>
              <w:rPr>
                <w:sz w:val="16"/>
              </w:rPr>
              <w:t>10</w:t>
            </w:r>
          </w:p>
        </w:tc>
        <w:tc>
          <w:tcPr>
            <w:tcW w:w="3279" w:type="dxa"/>
            <w:shd w:val="clear" w:color="auto" w:fill="auto"/>
          </w:tcPr>
          <w:p w14:paraId="5D0CE0BA" w14:textId="5AC1D6AD" w:rsidR="00986824" w:rsidRDefault="00986824" w:rsidP="00B1012F">
            <w:pPr>
              <w:pStyle w:val="Heading2"/>
              <w:jc w:val="left"/>
              <w:rPr>
                <w:snapToGrid w:val="0"/>
                <w:szCs w:val="18"/>
              </w:rPr>
            </w:pPr>
            <w:r>
              <w:rPr>
                <w:snapToGrid w:val="0"/>
                <w:szCs w:val="18"/>
              </w:rPr>
              <w:t>Catering</w:t>
            </w:r>
          </w:p>
        </w:tc>
        <w:tc>
          <w:tcPr>
            <w:tcW w:w="6035" w:type="dxa"/>
            <w:shd w:val="clear" w:color="auto" w:fill="auto"/>
          </w:tcPr>
          <w:p w14:paraId="6F52C6EA" w14:textId="2C9E1C38" w:rsidR="00986824" w:rsidRPr="00635C58" w:rsidRDefault="00986824" w:rsidP="00ED36F5">
            <w:pPr>
              <w:pStyle w:val="Heading2"/>
              <w:jc w:val="left"/>
              <w:rPr>
                <w:snapToGrid w:val="0"/>
                <w:sz w:val="16"/>
                <w:szCs w:val="16"/>
              </w:rPr>
            </w:pPr>
            <w:r w:rsidRPr="00635C58">
              <w:rPr>
                <w:snapToGrid w:val="0"/>
                <w:sz w:val="16"/>
                <w:szCs w:val="16"/>
              </w:rPr>
              <w:t>On site caterer</w:t>
            </w:r>
            <w:r w:rsidR="00362A09">
              <w:rPr>
                <w:snapToGrid w:val="0"/>
                <w:sz w:val="16"/>
                <w:szCs w:val="16"/>
              </w:rPr>
              <w:t xml:space="preserve"> – </w:t>
            </w:r>
            <w:r w:rsidR="00362A09" w:rsidRPr="00362A09">
              <w:rPr>
                <w:snapToGrid w:val="0"/>
                <w:sz w:val="16"/>
                <w:szCs w:val="16"/>
                <w:highlight w:val="green"/>
              </w:rPr>
              <w:t>Get Fresh catering &amp; Corner House catering</w:t>
            </w:r>
            <w:r w:rsidRPr="00635C58">
              <w:rPr>
                <w:snapToGrid w:val="0"/>
                <w:sz w:val="16"/>
                <w:szCs w:val="16"/>
              </w:rPr>
              <w:t xml:space="preserve"> providing food for competitors </w:t>
            </w:r>
            <w:r w:rsidR="00026ECB" w:rsidRPr="00635C58">
              <w:rPr>
                <w:snapToGrid w:val="0"/>
                <w:sz w:val="16"/>
                <w:szCs w:val="16"/>
              </w:rPr>
              <w:t>and pack ups for volunteers</w:t>
            </w:r>
          </w:p>
          <w:p w14:paraId="6A8F3E59" w14:textId="0FE1AF38" w:rsidR="00986824" w:rsidRPr="00635C58" w:rsidRDefault="00986824" w:rsidP="00986824">
            <w:pPr>
              <w:rPr>
                <w:sz w:val="16"/>
                <w:szCs w:val="16"/>
              </w:rPr>
            </w:pPr>
            <w:r w:rsidRPr="00362A09">
              <w:rPr>
                <w:sz w:val="16"/>
                <w:szCs w:val="16"/>
                <w:highlight w:val="yellow"/>
              </w:rPr>
              <w:t>Food hygiene certificate &amp; public liability</w:t>
            </w:r>
          </w:p>
          <w:p w14:paraId="6822108D" w14:textId="5E598504" w:rsidR="00026ECB" w:rsidRPr="00635C58" w:rsidRDefault="00026ECB" w:rsidP="00986824">
            <w:pPr>
              <w:rPr>
                <w:sz w:val="16"/>
                <w:szCs w:val="16"/>
              </w:rPr>
            </w:pPr>
            <w:r w:rsidRPr="00635C58">
              <w:rPr>
                <w:sz w:val="16"/>
                <w:szCs w:val="16"/>
              </w:rPr>
              <w:t>Unit correctly sited</w:t>
            </w:r>
          </w:p>
          <w:p w14:paraId="521619DC" w14:textId="3ADDD05C" w:rsidR="00026ECB" w:rsidRPr="00635C58" w:rsidRDefault="00026ECB" w:rsidP="00986824">
            <w:pPr>
              <w:rPr>
                <w:sz w:val="16"/>
                <w:szCs w:val="16"/>
              </w:rPr>
            </w:pPr>
          </w:p>
        </w:tc>
        <w:tc>
          <w:tcPr>
            <w:tcW w:w="1985" w:type="dxa"/>
            <w:shd w:val="clear" w:color="auto" w:fill="auto"/>
          </w:tcPr>
          <w:p w14:paraId="32D72167"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03E0CA82" w14:textId="1A4C9E73"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34EAE20B" w14:textId="732A8415" w:rsidR="00986824" w:rsidRPr="006C29EA" w:rsidRDefault="00986824" w:rsidP="00026ECB">
            <w:pPr>
              <w:rPr>
                <w:rFonts w:ascii="Arial" w:hAnsi="Arial" w:cs="Arial"/>
                <w:snapToGrid w:val="0"/>
                <w:sz w:val="18"/>
                <w:szCs w:val="18"/>
              </w:rPr>
            </w:pPr>
          </w:p>
        </w:tc>
        <w:tc>
          <w:tcPr>
            <w:tcW w:w="3826" w:type="dxa"/>
            <w:shd w:val="clear" w:color="auto" w:fill="auto"/>
            <w:vAlign w:val="center"/>
          </w:tcPr>
          <w:p w14:paraId="31EE80A9" w14:textId="77777777" w:rsidR="00986824" w:rsidRDefault="00986824" w:rsidP="00230DF9">
            <w:pPr>
              <w:rPr>
                <w:rFonts w:ascii="Arial" w:hAnsi="Arial" w:cs="Arial"/>
                <w:sz w:val="18"/>
                <w:szCs w:val="18"/>
              </w:rPr>
            </w:pPr>
          </w:p>
        </w:tc>
      </w:tr>
      <w:tr w:rsidR="00026ECB" w:rsidRPr="005155A0" w14:paraId="6B5F83B8" w14:textId="77777777" w:rsidTr="00ED36F5">
        <w:trPr>
          <w:trHeight w:val="739"/>
        </w:trPr>
        <w:tc>
          <w:tcPr>
            <w:tcW w:w="461" w:type="dxa"/>
            <w:tcBorders>
              <w:bottom w:val="single" w:sz="4" w:space="0" w:color="auto"/>
            </w:tcBorders>
            <w:shd w:val="clear" w:color="auto" w:fill="auto"/>
            <w:vAlign w:val="center"/>
          </w:tcPr>
          <w:p w14:paraId="13215EB7" w14:textId="703EC8DC" w:rsidR="00026ECB" w:rsidRDefault="008111E2" w:rsidP="00B75B87">
            <w:pPr>
              <w:jc w:val="center"/>
              <w:rPr>
                <w:sz w:val="16"/>
              </w:rPr>
            </w:pPr>
            <w:r>
              <w:rPr>
                <w:sz w:val="16"/>
              </w:rPr>
              <w:t>11</w:t>
            </w:r>
          </w:p>
        </w:tc>
        <w:tc>
          <w:tcPr>
            <w:tcW w:w="3279" w:type="dxa"/>
            <w:tcBorders>
              <w:bottom w:val="single" w:sz="4" w:space="0" w:color="auto"/>
            </w:tcBorders>
            <w:shd w:val="clear" w:color="auto" w:fill="auto"/>
          </w:tcPr>
          <w:p w14:paraId="023B4FDA" w14:textId="26549EFD" w:rsidR="00026ECB" w:rsidRDefault="00026ECB" w:rsidP="00B1012F">
            <w:pPr>
              <w:pStyle w:val="Heading2"/>
              <w:jc w:val="left"/>
              <w:rPr>
                <w:snapToGrid w:val="0"/>
                <w:szCs w:val="18"/>
              </w:rPr>
            </w:pPr>
            <w:r>
              <w:rPr>
                <w:snapToGrid w:val="0"/>
                <w:szCs w:val="18"/>
              </w:rPr>
              <w:t>Dogs</w:t>
            </w:r>
          </w:p>
        </w:tc>
        <w:tc>
          <w:tcPr>
            <w:tcW w:w="6035" w:type="dxa"/>
            <w:tcBorders>
              <w:bottom w:val="single" w:sz="4" w:space="0" w:color="auto"/>
            </w:tcBorders>
            <w:shd w:val="clear" w:color="auto" w:fill="auto"/>
          </w:tcPr>
          <w:p w14:paraId="3873089B" w14:textId="72536A80" w:rsidR="00026ECB" w:rsidRDefault="00026ECB" w:rsidP="00ED36F5">
            <w:pPr>
              <w:pStyle w:val="Heading2"/>
              <w:jc w:val="left"/>
              <w:rPr>
                <w:snapToGrid w:val="0"/>
                <w:szCs w:val="18"/>
              </w:rPr>
            </w:pPr>
            <w:r>
              <w:rPr>
                <w:snapToGrid w:val="0"/>
                <w:szCs w:val="18"/>
              </w:rPr>
              <w:t>Dogs must be on leads and dog waste picked up by owners and taken home.</w:t>
            </w:r>
          </w:p>
        </w:tc>
        <w:tc>
          <w:tcPr>
            <w:tcW w:w="1985" w:type="dxa"/>
            <w:tcBorders>
              <w:bottom w:val="single" w:sz="4" w:space="0" w:color="auto"/>
            </w:tcBorders>
            <w:shd w:val="clear" w:color="auto" w:fill="auto"/>
          </w:tcPr>
          <w:p w14:paraId="0FCBEA77" w14:textId="77777777" w:rsidR="00026ECB" w:rsidRPr="0041413F" w:rsidRDefault="00026ECB" w:rsidP="00026ECB">
            <w:pPr>
              <w:rPr>
                <w:rFonts w:ascii="Arial" w:hAnsi="Arial" w:cs="Arial"/>
                <w:snapToGrid w:val="0"/>
                <w:sz w:val="18"/>
                <w:szCs w:val="18"/>
              </w:rPr>
            </w:pPr>
            <w:r>
              <w:rPr>
                <w:rFonts w:ascii="Arial" w:hAnsi="Arial" w:cs="Arial"/>
                <w:color w:val="000000"/>
                <w:sz w:val="22"/>
                <w:szCs w:val="22"/>
              </w:rPr>
              <w:t>Competitors</w:t>
            </w:r>
            <w:r w:rsidRPr="0041413F">
              <w:rPr>
                <w:rFonts w:ascii="Arial" w:hAnsi="Arial" w:cs="Arial"/>
                <w:snapToGrid w:val="0"/>
                <w:sz w:val="18"/>
                <w:szCs w:val="18"/>
              </w:rPr>
              <w:t xml:space="preserve"> PC Officials.</w:t>
            </w:r>
          </w:p>
          <w:p w14:paraId="1CEE9161" w14:textId="77777777" w:rsidR="00026ECB" w:rsidRPr="0041413F" w:rsidRDefault="00026ECB" w:rsidP="00026ECB">
            <w:pPr>
              <w:rPr>
                <w:rFonts w:ascii="Arial" w:hAnsi="Arial" w:cs="Arial"/>
                <w:snapToGrid w:val="0"/>
                <w:sz w:val="18"/>
                <w:szCs w:val="18"/>
              </w:rPr>
            </w:pPr>
            <w:r w:rsidRPr="0041413F">
              <w:rPr>
                <w:rFonts w:ascii="Arial" w:hAnsi="Arial" w:cs="Arial"/>
                <w:snapToGrid w:val="0"/>
                <w:sz w:val="18"/>
                <w:szCs w:val="18"/>
              </w:rPr>
              <w:t>Parents.</w:t>
            </w:r>
          </w:p>
          <w:p w14:paraId="301DF4CF" w14:textId="30F3D951" w:rsidR="00026ECB" w:rsidRPr="006C29EA" w:rsidRDefault="00026ECB" w:rsidP="00026ECB">
            <w:pPr>
              <w:rPr>
                <w:rFonts w:ascii="Arial" w:hAnsi="Arial" w:cs="Arial"/>
                <w:snapToGrid w:val="0"/>
                <w:sz w:val="18"/>
                <w:szCs w:val="18"/>
              </w:rPr>
            </w:pPr>
            <w:r w:rsidRPr="0041413F">
              <w:rPr>
                <w:rFonts w:ascii="Arial" w:hAnsi="Arial" w:cs="Arial"/>
                <w:snapToGrid w:val="0"/>
                <w:sz w:val="18"/>
                <w:szCs w:val="18"/>
              </w:rPr>
              <w:t>.</w:t>
            </w:r>
          </w:p>
        </w:tc>
        <w:tc>
          <w:tcPr>
            <w:tcW w:w="3826" w:type="dxa"/>
            <w:tcBorders>
              <w:bottom w:val="single" w:sz="4" w:space="0" w:color="auto"/>
            </w:tcBorders>
            <w:shd w:val="clear" w:color="auto" w:fill="auto"/>
            <w:vAlign w:val="center"/>
          </w:tcPr>
          <w:p w14:paraId="08457328" w14:textId="77777777" w:rsidR="00026ECB" w:rsidRDefault="00026ECB" w:rsidP="00230DF9">
            <w:pPr>
              <w:rPr>
                <w:rFonts w:ascii="Arial" w:hAnsi="Arial" w:cs="Arial"/>
                <w:sz w:val="18"/>
                <w:szCs w:val="18"/>
              </w:rPr>
            </w:pPr>
          </w:p>
        </w:tc>
      </w:tr>
    </w:tbl>
    <w:p w14:paraId="76B0DA06" w14:textId="77777777" w:rsidR="000C5C81" w:rsidRDefault="000C5C81" w:rsidP="008E3865">
      <w:pPr>
        <w:pStyle w:val="Header"/>
        <w:tabs>
          <w:tab w:val="clear" w:pos="4153"/>
          <w:tab w:val="clear" w:pos="8306"/>
        </w:tabs>
        <w:rPr>
          <w:rFonts w:ascii="Arial" w:hAnsi="Arial" w:cs="Arial"/>
          <w:sz w:val="16"/>
          <w:szCs w:val="16"/>
        </w:rPr>
      </w:pPr>
    </w:p>
    <w:p w14:paraId="43D5D4EA" w14:textId="1EA4706F" w:rsidR="000C5C81" w:rsidRDefault="000C5C81" w:rsidP="008E3865">
      <w:pPr>
        <w:pStyle w:val="Header"/>
        <w:tabs>
          <w:tab w:val="clear" w:pos="4153"/>
          <w:tab w:val="clear" w:pos="8306"/>
        </w:tabs>
        <w:rPr>
          <w:rFonts w:ascii="Arial" w:hAnsi="Arial" w:cs="Arial"/>
          <w:sz w:val="16"/>
          <w:szCs w:val="16"/>
        </w:rPr>
      </w:pPr>
    </w:p>
    <w:tbl>
      <w:tblPr>
        <w:tblW w:w="1558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2"/>
        <w:gridCol w:w="3828"/>
        <w:gridCol w:w="3827"/>
      </w:tblGrid>
      <w:tr w:rsidR="00CE530D" w14:paraId="38282620" w14:textId="77777777" w:rsidTr="00737A1E">
        <w:trPr>
          <w:cantSplit/>
          <w:trHeight w:val="435"/>
        </w:trPr>
        <w:tc>
          <w:tcPr>
            <w:tcW w:w="7932" w:type="dxa"/>
            <w:shd w:val="clear" w:color="auto" w:fill="E6E6E6"/>
            <w:vAlign w:val="center"/>
          </w:tcPr>
          <w:p w14:paraId="35611DA7"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 xml:space="preserve">Risk assessment completed by: </w:t>
            </w:r>
          </w:p>
        </w:tc>
        <w:tc>
          <w:tcPr>
            <w:tcW w:w="3828" w:type="dxa"/>
            <w:shd w:val="clear" w:color="auto" w:fill="E6E6E6"/>
            <w:vAlign w:val="center"/>
          </w:tcPr>
          <w:p w14:paraId="69BB5E6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Date completed</w:t>
            </w:r>
            <w:r w:rsidR="00737A1E" w:rsidRPr="007F1A80">
              <w:rPr>
                <w:rFonts w:ascii="Arial" w:hAnsi="Arial" w:cs="Arial"/>
                <w:b/>
                <w:noProof/>
                <w:szCs w:val="20"/>
                <w:lang w:val="en-US"/>
              </w:rPr>
              <w:t>:</w:t>
            </w:r>
          </w:p>
        </w:tc>
        <w:tc>
          <w:tcPr>
            <w:tcW w:w="3827" w:type="dxa"/>
            <w:shd w:val="clear" w:color="auto" w:fill="E6E6E6"/>
            <w:vAlign w:val="center"/>
          </w:tcPr>
          <w:p w14:paraId="5422050A" w14:textId="77777777" w:rsidR="00CE530D" w:rsidRPr="007F1A80" w:rsidRDefault="00CE530D" w:rsidP="00CE530D">
            <w:pPr>
              <w:pStyle w:val="Header"/>
              <w:tabs>
                <w:tab w:val="clear" w:pos="4153"/>
                <w:tab w:val="clear" w:pos="8306"/>
              </w:tabs>
              <w:rPr>
                <w:rFonts w:ascii="Arial" w:hAnsi="Arial" w:cs="Arial"/>
                <w:b/>
                <w:noProof/>
                <w:szCs w:val="20"/>
                <w:lang w:val="en-US"/>
              </w:rPr>
            </w:pPr>
            <w:r w:rsidRPr="007F1A80">
              <w:rPr>
                <w:rFonts w:ascii="Arial" w:hAnsi="Arial" w:cs="Arial"/>
                <w:b/>
                <w:noProof/>
                <w:szCs w:val="20"/>
                <w:lang w:val="en-US"/>
              </w:rPr>
              <w:t>Review Date:</w:t>
            </w:r>
          </w:p>
        </w:tc>
      </w:tr>
      <w:tr w:rsidR="007F1A80" w14:paraId="78156457" w14:textId="77777777" w:rsidTr="00737A1E">
        <w:trPr>
          <w:cantSplit/>
          <w:trHeight w:val="620"/>
        </w:trPr>
        <w:tc>
          <w:tcPr>
            <w:tcW w:w="7932" w:type="dxa"/>
            <w:vAlign w:val="center"/>
          </w:tcPr>
          <w:p w14:paraId="774B7D20"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Name: </w:t>
            </w:r>
          </w:p>
          <w:p w14:paraId="260C3D39" w14:textId="47BDE924" w:rsidR="007F1A80" w:rsidRPr="007F1A80" w:rsidRDefault="007F1A80" w:rsidP="00737A1E">
            <w:pPr>
              <w:pStyle w:val="Header"/>
              <w:rPr>
                <w:rFonts w:ascii="Arial" w:hAnsi="Arial" w:cs="Arial"/>
                <w:noProof/>
                <w:szCs w:val="20"/>
                <w:lang w:val="en-US"/>
              </w:rPr>
            </w:pPr>
            <w:r w:rsidRPr="007F1A80">
              <w:rPr>
                <w:rFonts w:ascii="Arial" w:hAnsi="Arial" w:cs="Arial"/>
                <w:noProof/>
                <w:szCs w:val="20"/>
                <w:lang w:val="en-US"/>
              </w:rPr>
              <w:t xml:space="preserve">             </w:t>
            </w:r>
            <w:r w:rsidR="00635C58">
              <w:rPr>
                <w:rFonts w:ascii="Arial" w:hAnsi="Arial" w:cs="Arial"/>
                <w:noProof/>
                <w:szCs w:val="20"/>
                <w:lang w:val="en-US"/>
              </w:rPr>
              <w:t>C Fursdon/ R Newsam</w:t>
            </w:r>
          </w:p>
        </w:tc>
        <w:tc>
          <w:tcPr>
            <w:tcW w:w="3828" w:type="dxa"/>
            <w:vMerge w:val="restart"/>
          </w:tcPr>
          <w:p w14:paraId="3E956C47" w14:textId="543E6736" w:rsidR="007F1A80" w:rsidRPr="007F1A80" w:rsidRDefault="00635C58" w:rsidP="001F545A">
            <w:pPr>
              <w:pStyle w:val="Header"/>
              <w:tabs>
                <w:tab w:val="clear" w:pos="4153"/>
                <w:tab w:val="clear" w:pos="8306"/>
              </w:tabs>
              <w:rPr>
                <w:rFonts w:ascii="Arial" w:hAnsi="Arial" w:cs="Arial"/>
                <w:b/>
                <w:noProof/>
                <w:szCs w:val="20"/>
                <w:lang w:val="en-US"/>
              </w:rPr>
            </w:pPr>
            <w:r>
              <w:rPr>
                <w:rFonts w:ascii="Arial" w:hAnsi="Arial" w:cs="Arial"/>
                <w:b/>
                <w:noProof/>
                <w:szCs w:val="20"/>
                <w:lang w:val="en-US"/>
              </w:rPr>
              <w:t>15.04.2</w:t>
            </w:r>
            <w:r w:rsidR="00BA7B60">
              <w:rPr>
                <w:rFonts w:ascii="Arial" w:hAnsi="Arial" w:cs="Arial"/>
                <w:b/>
                <w:noProof/>
                <w:szCs w:val="20"/>
                <w:lang w:val="en-US"/>
              </w:rPr>
              <w:t>2</w:t>
            </w:r>
          </w:p>
        </w:tc>
        <w:tc>
          <w:tcPr>
            <w:tcW w:w="3827" w:type="dxa"/>
            <w:vMerge w:val="restart"/>
          </w:tcPr>
          <w:p w14:paraId="0567BEF5" w14:textId="77777777" w:rsidR="007F1A80" w:rsidRPr="007F1A80" w:rsidRDefault="007F1A80" w:rsidP="001F545A">
            <w:pPr>
              <w:pStyle w:val="Header"/>
              <w:tabs>
                <w:tab w:val="clear" w:pos="4153"/>
                <w:tab w:val="clear" w:pos="8306"/>
              </w:tabs>
              <w:rPr>
                <w:rFonts w:ascii="Arial" w:hAnsi="Arial" w:cs="Arial"/>
                <w:noProof/>
                <w:szCs w:val="20"/>
                <w:lang w:val="en-US"/>
              </w:rPr>
            </w:pPr>
          </w:p>
        </w:tc>
      </w:tr>
      <w:tr w:rsidR="007F1A80" w14:paraId="25B8D3C7" w14:textId="77777777" w:rsidTr="00737A1E">
        <w:trPr>
          <w:cantSplit/>
          <w:trHeight w:val="628"/>
        </w:trPr>
        <w:tc>
          <w:tcPr>
            <w:tcW w:w="7932" w:type="dxa"/>
            <w:vAlign w:val="center"/>
          </w:tcPr>
          <w:p w14:paraId="67B7454E" w14:textId="77777777" w:rsidR="007F1A80" w:rsidRPr="007F1A80" w:rsidRDefault="007F1A80" w:rsidP="00737A1E">
            <w:pPr>
              <w:pStyle w:val="Header"/>
              <w:rPr>
                <w:rFonts w:ascii="Arial" w:hAnsi="Arial" w:cs="Arial"/>
                <w:b/>
                <w:noProof/>
                <w:szCs w:val="20"/>
                <w:lang w:val="en-US"/>
              </w:rPr>
            </w:pPr>
            <w:r w:rsidRPr="007F1A80">
              <w:rPr>
                <w:rFonts w:ascii="Arial" w:hAnsi="Arial" w:cs="Arial"/>
                <w:b/>
                <w:noProof/>
                <w:szCs w:val="20"/>
                <w:lang w:val="en-US"/>
              </w:rPr>
              <w:t xml:space="preserve">Signed: </w:t>
            </w:r>
          </w:p>
          <w:p w14:paraId="7CEAAA28" w14:textId="77777777" w:rsidR="007F1A80" w:rsidRPr="007F1A80" w:rsidRDefault="007F1A80" w:rsidP="00737A1E">
            <w:pPr>
              <w:pStyle w:val="Header"/>
              <w:rPr>
                <w:rFonts w:ascii="Arial" w:hAnsi="Arial" w:cs="Arial"/>
                <w:noProof/>
                <w:szCs w:val="20"/>
                <w:lang w:val="en-US"/>
              </w:rPr>
            </w:pPr>
          </w:p>
        </w:tc>
        <w:tc>
          <w:tcPr>
            <w:tcW w:w="3828" w:type="dxa"/>
            <w:vMerge/>
          </w:tcPr>
          <w:p w14:paraId="518EC527" w14:textId="77777777" w:rsidR="007F1A80" w:rsidRPr="007F1A80" w:rsidRDefault="007F1A80" w:rsidP="001F545A">
            <w:pPr>
              <w:pStyle w:val="Header"/>
              <w:tabs>
                <w:tab w:val="clear" w:pos="4153"/>
                <w:tab w:val="clear" w:pos="8306"/>
              </w:tabs>
              <w:rPr>
                <w:rFonts w:ascii="Arial" w:hAnsi="Arial" w:cs="Arial"/>
                <w:noProof/>
                <w:szCs w:val="20"/>
                <w:lang w:val="en-US"/>
              </w:rPr>
            </w:pPr>
          </w:p>
        </w:tc>
        <w:tc>
          <w:tcPr>
            <w:tcW w:w="3827" w:type="dxa"/>
            <w:vMerge/>
          </w:tcPr>
          <w:p w14:paraId="6D2E567C" w14:textId="77777777" w:rsidR="007F1A80" w:rsidRPr="007F1A80" w:rsidRDefault="007F1A80" w:rsidP="001F545A">
            <w:pPr>
              <w:pStyle w:val="Header"/>
              <w:tabs>
                <w:tab w:val="clear" w:pos="4153"/>
                <w:tab w:val="clear" w:pos="8306"/>
              </w:tabs>
              <w:rPr>
                <w:rFonts w:ascii="Arial" w:hAnsi="Arial" w:cs="Arial"/>
                <w:b/>
                <w:noProof/>
                <w:szCs w:val="20"/>
                <w:lang w:val="en-US"/>
              </w:rPr>
            </w:pPr>
          </w:p>
        </w:tc>
      </w:tr>
    </w:tbl>
    <w:p w14:paraId="3EA12F2B" w14:textId="7C5504AE" w:rsidR="00CD70D5" w:rsidRDefault="00CD70D5" w:rsidP="00C81454">
      <w:pPr>
        <w:ind w:right="-254"/>
      </w:pPr>
    </w:p>
    <w:p w14:paraId="24066C09" w14:textId="77777777" w:rsidR="00CD70D5" w:rsidRPr="00CD70D5" w:rsidRDefault="00CD70D5" w:rsidP="00CD70D5"/>
    <w:p w14:paraId="21A4441C" w14:textId="77777777" w:rsidR="00CD70D5" w:rsidRPr="00CD70D5" w:rsidRDefault="00CD70D5" w:rsidP="00CD70D5"/>
    <w:p w14:paraId="61D2A02D" w14:textId="77777777" w:rsidR="00CD70D5" w:rsidRPr="00CD70D5" w:rsidRDefault="00CD70D5" w:rsidP="00CD70D5"/>
    <w:p w14:paraId="0CA2E8AD" w14:textId="77777777" w:rsidR="00CD70D5" w:rsidRPr="00CD70D5" w:rsidRDefault="00CD70D5" w:rsidP="00CD70D5"/>
    <w:p w14:paraId="7D9B839D" w14:textId="77777777" w:rsidR="00CD70D5" w:rsidRPr="00CD70D5" w:rsidRDefault="00CD70D5" w:rsidP="00CD70D5"/>
    <w:p w14:paraId="0E3EA708" w14:textId="77777777" w:rsidR="00CD70D5" w:rsidRPr="00CD70D5" w:rsidRDefault="00CD70D5" w:rsidP="00CD70D5"/>
    <w:p w14:paraId="0B20F33F" w14:textId="77777777" w:rsidR="00CD70D5" w:rsidRPr="00CD70D5" w:rsidRDefault="00CD70D5" w:rsidP="00CD70D5"/>
    <w:p w14:paraId="1BDA1CE5" w14:textId="77777777" w:rsidR="00CD70D5" w:rsidRPr="00CD70D5" w:rsidRDefault="00CD70D5" w:rsidP="00CD70D5"/>
    <w:p w14:paraId="4151242D" w14:textId="77777777" w:rsidR="00CD70D5" w:rsidRPr="00CD70D5" w:rsidRDefault="00CD70D5" w:rsidP="00CD70D5"/>
    <w:p w14:paraId="64A18550" w14:textId="60E5BB19" w:rsidR="00CD70D5" w:rsidRDefault="00CD70D5" w:rsidP="00CD70D5"/>
    <w:p w14:paraId="6847855F" w14:textId="77777777" w:rsidR="00602D81" w:rsidRPr="00CD70D5" w:rsidRDefault="00602D81" w:rsidP="00CD70D5">
      <w:pPr>
        <w:jc w:val="center"/>
      </w:pPr>
    </w:p>
    <w:sectPr w:rsidR="00602D81" w:rsidRPr="00CD70D5" w:rsidSect="00806159">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540" w:right="1440" w:bottom="36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367" w14:textId="77777777" w:rsidR="00F43FC3" w:rsidRDefault="00F43FC3">
      <w:r>
        <w:separator/>
      </w:r>
    </w:p>
  </w:endnote>
  <w:endnote w:type="continuationSeparator" w:id="0">
    <w:p w14:paraId="21918C73" w14:textId="77777777" w:rsidR="00F43FC3" w:rsidRDefault="00F4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95AF" w14:textId="77777777" w:rsidR="00237DD5" w:rsidRDefault="0023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3"/>
      <w:docPartObj>
        <w:docPartGallery w:val="Page Numbers (Bottom of Page)"/>
        <w:docPartUnique/>
      </w:docPartObj>
    </w:sdtPr>
    <w:sdtEndPr/>
    <w:sdtContent>
      <w:sdt>
        <w:sdtPr>
          <w:id w:val="687946642"/>
          <w:docPartObj>
            <w:docPartGallery w:val="Page Numbers (Top of Page)"/>
            <w:docPartUnique/>
          </w:docPartObj>
        </w:sdtPr>
        <w:sdtEndPr/>
        <w:sdtContent>
          <w:p w14:paraId="5DDABBBF" w14:textId="1596A85D" w:rsidR="00237DD5" w:rsidRDefault="00237DD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8111E2">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8111E2">
              <w:rPr>
                <w:b/>
                <w:noProof/>
              </w:rPr>
              <w:t>5</w:t>
            </w:r>
            <w:r>
              <w:rPr>
                <w:b/>
                <w:sz w:val="24"/>
              </w:rPr>
              <w:fldChar w:fldCharType="end"/>
            </w:r>
          </w:p>
        </w:sdtContent>
      </w:sdt>
    </w:sdtContent>
  </w:sdt>
  <w:p w14:paraId="2B6189DF" w14:textId="77777777" w:rsidR="00237DD5" w:rsidRDefault="0023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946641"/>
      <w:docPartObj>
        <w:docPartGallery w:val="Page Numbers (Bottom of Page)"/>
        <w:docPartUnique/>
      </w:docPartObj>
    </w:sdtPr>
    <w:sdtEndPr/>
    <w:sdtContent>
      <w:sdt>
        <w:sdtPr>
          <w:id w:val="565050523"/>
          <w:docPartObj>
            <w:docPartGallery w:val="Page Numbers (Top of Page)"/>
            <w:docPartUnique/>
          </w:docPartObj>
        </w:sdtPr>
        <w:sdtEndPr/>
        <w:sdtContent>
          <w:p w14:paraId="1E07ED53" w14:textId="3D49C32F" w:rsidR="00237DD5" w:rsidRDefault="00237DD5">
            <w:pPr>
              <w:pStyle w:val="Footer"/>
              <w:jc w:val="right"/>
            </w:pPr>
            <w:r>
              <w:t xml:space="preserve">Pony Club UK Risk Assessment v1 - Page </w:t>
            </w:r>
            <w:r>
              <w:rPr>
                <w:b/>
                <w:sz w:val="24"/>
              </w:rPr>
              <w:fldChar w:fldCharType="begin"/>
            </w:r>
            <w:r>
              <w:rPr>
                <w:b/>
              </w:rPr>
              <w:instrText xml:space="preserve"> PAGE </w:instrText>
            </w:r>
            <w:r>
              <w:rPr>
                <w:b/>
                <w:sz w:val="24"/>
              </w:rPr>
              <w:fldChar w:fldCharType="separate"/>
            </w:r>
            <w:r w:rsidR="008111E2">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8111E2">
              <w:rPr>
                <w:b/>
                <w:noProof/>
              </w:rPr>
              <w:t>5</w:t>
            </w:r>
            <w:r>
              <w:rPr>
                <w:b/>
                <w:sz w:val="24"/>
              </w:rPr>
              <w:fldChar w:fldCharType="end"/>
            </w:r>
          </w:p>
        </w:sdtContent>
      </w:sdt>
    </w:sdtContent>
  </w:sdt>
  <w:p w14:paraId="31283FC7" w14:textId="77777777" w:rsidR="00237DD5" w:rsidRPr="005F4C58" w:rsidRDefault="00237DD5" w:rsidP="0063059B">
    <w:pPr>
      <w:pStyle w:val="Footer"/>
      <w:jc w:val="center"/>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1BB7" w14:textId="77777777" w:rsidR="00F43FC3" w:rsidRDefault="00F43FC3">
      <w:r>
        <w:separator/>
      </w:r>
    </w:p>
  </w:footnote>
  <w:footnote w:type="continuationSeparator" w:id="0">
    <w:p w14:paraId="1D94A9D7" w14:textId="77777777" w:rsidR="00F43FC3" w:rsidRDefault="00F43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974B" w14:textId="4618EF1E" w:rsidR="00237DD5" w:rsidRDefault="0023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C4FA" w14:textId="459A3434" w:rsidR="00237DD5" w:rsidRDefault="00237DD5">
    <w:pPr>
      <w:pStyle w:val="Header"/>
    </w:pPr>
  </w:p>
  <w:p w14:paraId="24A97E5E" w14:textId="77777777" w:rsidR="00237DD5" w:rsidRPr="003E50C6" w:rsidRDefault="00237DD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B237" w14:textId="57B49730" w:rsidR="00237DD5" w:rsidRDefault="0023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D7EB2"/>
    <w:multiLevelType w:val="hybridMultilevel"/>
    <w:tmpl w:val="7EB8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05BDA"/>
    <w:multiLevelType w:val="hybridMultilevel"/>
    <w:tmpl w:val="19E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7508F"/>
    <w:multiLevelType w:val="hybridMultilevel"/>
    <w:tmpl w:val="DC7E6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837722">
    <w:abstractNumId w:val="8"/>
  </w:num>
  <w:num w:numId="2" w16cid:durableId="158086183">
    <w:abstractNumId w:val="0"/>
  </w:num>
  <w:num w:numId="3" w16cid:durableId="461658761">
    <w:abstractNumId w:val="4"/>
  </w:num>
  <w:num w:numId="4" w16cid:durableId="1259211279">
    <w:abstractNumId w:val="1"/>
  </w:num>
  <w:num w:numId="5" w16cid:durableId="1435176998">
    <w:abstractNumId w:val="2"/>
  </w:num>
  <w:num w:numId="6" w16cid:durableId="633491436">
    <w:abstractNumId w:val="3"/>
  </w:num>
  <w:num w:numId="7" w16cid:durableId="176383931">
    <w:abstractNumId w:val="6"/>
  </w:num>
  <w:num w:numId="8" w16cid:durableId="1337732262">
    <w:abstractNumId w:val="5"/>
  </w:num>
  <w:num w:numId="9" w16cid:durableId="5743612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443"/>
    <w:rsid w:val="0000778B"/>
    <w:rsid w:val="00026ECB"/>
    <w:rsid w:val="00053B94"/>
    <w:rsid w:val="0005711A"/>
    <w:rsid w:val="0006511D"/>
    <w:rsid w:val="00067A40"/>
    <w:rsid w:val="000908FB"/>
    <w:rsid w:val="00097B4D"/>
    <w:rsid w:val="000A09BF"/>
    <w:rsid w:val="000B4420"/>
    <w:rsid w:val="000B4938"/>
    <w:rsid w:val="000B57F8"/>
    <w:rsid w:val="000C2078"/>
    <w:rsid w:val="000C27C9"/>
    <w:rsid w:val="000C5AAA"/>
    <w:rsid w:val="000C5C81"/>
    <w:rsid w:val="000D0233"/>
    <w:rsid w:val="000E16E4"/>
    <w:rsid w:val="000F5011"/>
    <w:rsid w:val="0010372C"/>
    <w:rsid w:val="00126F3F"/>
    <w:rsid w:val="00131D8F"/>
    <w:rsid w:val="00135DEB"/>
    <w:rsid w:val="00142C91"/>
    <w:rsid w:val="00153F5A"/>
    <w:rsid w:val="001557C1"/>
    <w:rsid w:val="001710EB"/>
    <w:rsid w:val="001812C4"/>
    <w:rsid w:val="00182D98"/>
    <w:rsid w:val="00187960"/>
    <w:rsid w:val="001911D3"/>
    <w:rsid w:val="00193A9D"/>
    <w:rsid w:val="001A0AA4"/>
    <w:rsid w:val="001A1DAE"/>
    <w:rsid w:val="001A3D3A"/>
    <w:rsid w:val="001B2319"/>
    <w:rsid w:val="001E27D6"/>
    <w:rsid w:val="001E3F0B"/>
    <w:rsid w:val="001E629A"/>
    <w:rsid w:val="001E7A13"/>
    <w:rsid w:val="001E7B5F"/>
    <w:rsid w:val="001F42EB"/>
    <w:rsid w:val="001F4E54"/>
    <w:rsid w:val="001F545A"/>
    <w:rsid w:val="001F7700"/>
    <w:rsid w:val="002048F2"/>
    <w:rsid w:val="00210AE6"/>
    <w:rsid w:val="002169E4"/>
    <w:rsid w:val="00230DC8"/>
    <w:rsid w:val="00230DF9"/>
    <w:rsid w:val="00231C57"/>
    <w:rsid w:val="002365DB"/>
    <w:rsid w:val="00236AC7"/>
    <w:rsid w:val="00237205"/>
    <w:rsid w:val="00237DD5"/>
    <w:rsid w:val="0024515E"/>
    <w:rsid w:val="0026467D"/>
    <w:rsid w:val="002735A0"/>
    <w:rsid w:val="0027377E"/>
    <w:rsid w:val="002740AF"/>
    <w:rsid w:val="002755A0"/>
    <w:rsid w:val="002A4B03"/>
    <w:rsid w:val="002B52F4"/>
    <w:rsid w:val="002C0843"/>
    <w:rsid w:val="002D3EC3"/>
    <w:rsid w:val="002D457A"/>
    <w:rsid w:val="002D76A6"/>
    <w:rsid w:val="002E3010"/>
    <w:rsid w:val="002E489F"/>
    <w:rsid w:val="002F1089"/>
    <w:rsid w:val="002F1526"/>
    <w:rsid w:val="002F2A92"/>
    <w:rsid w:val="0030404D"/>
    <w:rsid w:val="00304DD9"/>
    <w:rsid w:val="003170F0"/>
    <w:rsid w:val="00322658"/>
    <w:rsid w:val="0032651E"/>
    <w:rsid w:val="00331277"/>
    <w:rsid w:val="003358A0"/>
    <w:rsid w:val="00336749"/>
    <w:rsid w:val="00341174"/>
    <w:rsid w:val="00362A09"/>
    <w:rsid w:val="00372CEF"/>
    <w:rsid w:val="00375B94"/>
    <w:rsid w:val="003830FB"/>
    <w:rsid w:val="00387C32"/>
    <w:rsid w:val="0039168A"/>
    <w:rsid w:val="003B12B9"/>
    <w:rsid w:val="003B77EE"/>
    <w:rsid w:val="003D4B05"/>
    <w:rsid w:val="003E50C6"/>
    <w:rsid w:val="003E7ACE"/>
    <w:rsid w:val="00403957"/>
    <w:rsid w:val="00403F6D"/>
    <w:rsid w:val="00421B21"/>
    <w:rsid w:val="00432D98"/>
    <w:rsid w:val="00453CC8"/>
    <w:rsid w:val="00456A74"/>
    <w:rsid w:val="004576C1"/>
    <w:rsid w:val="0048285F"/>
    <w:rsid w:val="0048696E"/>
    <w:rsid w:val="004A0371"/>
    <w:rsid w:val="004A463F"/>
    <w:rsid w:val="004B130F"/>
    <w:rsid w:val="004B2006"/>
    <w:rsid w:val="004C1525"/>
    <w:rsid w:val="004E4C05"/>
    <w:rsid w:val="00507583"/>
    <w:rsid w:val="00510417"/>
    <w:rsid w:val="005129CF"/>
    <w:rsid w:val="005155A0"/>
    <w:rsid w:val="00516ADC"/>
    <w:rsid w:val="00521464"/>
    <w:rsid w:val="0053470C"/>
    <w:rsid w:val="00547051"/>
    <w:rsid w:val="005512A4"/>
    <w:rsid w:val="00552B4B"/>
    <w:rsid w:val="00572662"/>
    <w:rsid w:val="005919F0"/>
    <w:rsid w:val="005927D6"/>
    <w:rsid w:val="005B16B3"/>
    <w:rsid w:val="005B63BD"/>
    <w:rsid w:val="005B73A4"/>
    <w:rsid w:val="005C29AF"/>
    <w:rsid w:val="005C6A69"/>
    <w:rsid w:val="005D3010"/>
    <w:rsid w:val="005E2CF2"/>
    <w:rsid w:val="005E5015"/>
    <w:rsid w:val="005F4C58"/>
    <w:rsid w:val="005F4E72"/>
    <w:rsid w:val="005F7602"/>
    <w:rsid w:val="00602D81"/>
    <w:rsid w:val="00607268"/>
    <w:rsid w:val="0063059B"/>
    <w:rsid w:val="00632675"/>
    <w:rsid w:val="006343C3"/>
    <w:rsid w:val="00634471"/>
    <w:rsid w:val="00635C58"/>
    <w:rsid w:val="00643559"/>
    <w:rsid w:val="00643992"/>
    <w:rsid w:val="0065115F"/>
    <w:rsid w:val="00655263"/>
    <w:rsid w:val="00655405"/>
    <w:rsid w:val="00671681"/>
    <w:rsid w:val="00673FCF"/>
    <w:rsid w:val="00692CD0"/>
    <w:rsid w:val="006F7533"/>
    <w:rsid w:val="007013F5"/>
    <w:rsid w:val="007110A3"/>
    <w:rsid w:val="007130E4"/>
    <w:rsid w:val="00720EB9"/>
    <w:rsid w:val="00720F1C"/>
    <w:rsid w:val="00731DC2"/>
    <w:rsid w:val="00735A3B"/>
    <w:rsid w:val="00737A1E"/>
    <w:rsid w:val="00737DAE"/>
    <w:rsid w:val="00765C3C"/>
    <w:rsid w:val="00782ABF"/>
    <w:rsid w:val="0079217B"/>
    <w:rsid w:val="007948EB"/>
    <w:rsid w:val="007A7ACC"/>
    <w:rsid w:val="007C2234"/>
    <w:rsid w:val="007C5F65"/>
    <w:rsid w:val="007E094F"/>
    <w:rsid w:val="007F1A80"/>
    <w:rsid w:val="007F6B71"/>
    <w:rsid w:val="00806159"/>
    <w:rsid w:val="008111E2"/>
    <w:rsid w:val="00852245"/>
    <w:rsid w:val="00853652"/>
    <w:rsid w:val="008555D9"/>
    <w:rsid w:val="008555FA"/>
    <w:rsid w:val="008977E2"/>
    <w:rsid w:val="008B0D95"/>
    <w:rsid w:val="008B57ED"/>
    <w:rsid w:val="008B6EFC"/>
    <w:rsid w:val="008C01FF"/>
    <w:rsid w:val="008C4032"/>
    <w:rsid w:val="008D454D"/>
    <w:rsid w:val="008E3865"/>
    <w:rsid w:val="008F071D"/>
    <w:rsid w:val="00913C3D"/>
    <w:rsid w:val="009202C0"/>
    <w:rsid w:val="00934F5B"/>
    <w:rsid w:val="00936CE6"/>
    <w:rsid w:val="0094352C"/>
    <w:rsid w:val="00960E63"/>
    <w:rsid w:val="00970A0C"/>
    <w:rsid w:val="00982CD8"/>
    <w:rsid w:val="00986824"/>
    <w:rsid w:val="009A154C"/>
    <w:rsid w:val="009A4518"/>
    <w:rsid w:val="009B00DC"/>
    <w:rsid w:val="009B11E8"/>
    <w:rsid w:val="009C26B7"/>
    <w:rsid w:val="009C2BFF"/>
    <w:rsid w:val="009E3D90"/>
    <w:rsid w:val="009F42F3"/>
    <w:rsid w:val="009F4831"/>
    <w:rsid w:val="00A10BFA"/>
    <w:rsid w:val="00A23973"/>
    <w:rsid w:val="00A362C9"/>
    <w:rsid w:val="00A369AC"/>
    <w:rsid w:val="00A40711"/>
    <w:rsid w:val="00A46688"/>
    <w:rsid w:val="00A47829"/>
    <w:rsid w:val="00A52D4C"/>
    <w:rsid w:val="00A635B1"/>
    <w:rsid w:val="00A67FAD"/>
    <w:rsid w:val="00A759FE"/>
    <w:rsid w:val="00A876ED"/>
    <w:rsid w:val="00AB1601"/>
    <w:rsid w:val="00AB6976"/>
    <w:rsid w:val="00AC7AE7"/>
    <w:rsid w:val="00AD399A"/>
    <w:rsid w:val="00AD3B42"/>
    <w:rsid w:val="00AD5D9F"/>
    <w:rsid w:val="00AD648A"/>
    <w:rsid w:val="00AF2CDA"/>
    <w:rsid w:val="00B03860"/>
    <w:rsid w:val="00B1012F"/>
    <w:rsid w:val="00B142E0"/>
    <w:rsid w:val="00B1474E"/>
    <w:rsid w:val="00B21E39"/>
    <w:rsid w:val="00B33987"/>
    <w:rsid w:val="00B33D0A"/>
    <w:rsid w:val="00B57239"/>
    <w:rsid w:val="00B66630"/>
    <w:rsid w:val="00B734B1"/>
    <w:rsid w:val="00B736EB"/>
    <w:rsid w:val="00B75B87"/>
    <w:rsid w:val="00B80618"/>
    <w:rsid w:val="00B9562E"/>
    <w:rsid w:val="00BA0ED0"/>
    <w:rsid w:val="00BA7B60"/>
    <w:rsid w:val="00BB24EE"/>
    <w:rsid w:val="00BC2BAA"/>
    <w:rsid w:val="00BC42D3"/>
    <w:rsid w:val="00BE17EB"/>
    <w:rsid w:val="00BE19F7"/>
    <w:rsid w:val="00C06412"/>
    <w:rsid w:val="00C14788"/>
    <w:rsid w:val="00C236F1"/>
    <w:rsid w:val="00C30F5D"/>
    <w:rsid w:val="00C3601B"/>
    <w:rsid w:val="00C81454"/>
    <w:rsid w:val="00C90175"/>
    <w:rsid w:val="00C97753"/>
    <w:rsid w:val="00CA1B3D"/>
    <w:rsid w:val="00CA6D49"/>
    <w:rsid w:val="00CD70D5"/>
    <w:rsid w:val="00CD77EB"/>
    <w:rsid w:val="00CE50DF"/>
    <w:rsid w:val="00CE530D"/>
    <w:rsid w:val="00CF1C67"/>
    <w:rsid w:val="00CF2095"/>
    <w:rsid w:val="00D00FF4"/>
    <w:rsid w:val="00D14E42"/>
    <w:rsid w:val="00D14EC3"/>
    <w:rsid w:val="00D31A84"/>
    <w:rsid w:val="00D337DF"/>
    <w:rsid w:val="00D43273"/>
    <w:rsid w:val="00D519B3"/>
    <w:rsid w:val="00D6483E"/>
    <w:rsid w:val="00D6682F"/>
    <w:rsid w:val="00D74C8C"/>
    <w:rsid w:val="00D77A10"/>
    <w:rsid w:val="00D800A0"/>
    <w:rsid w:val="00D806C0"/>
    <w:rsid w:val="00D83404"/>
    <w:rsid w:val="00D93DF9"/>
    <w:rsid w:val="00DA1A25"/>
    <w:rsid w:val="00DA5C69"/>
    <w:rsid w:val="00DB0F5E"/>
    <w:rsid w:val="00DB6A82"/>
    <w:rsid w:val="00DD522A"/>
    <w:rsid w:val="00E214E8"/>
    <w:rsid w:val="00E238BF"/>
    <w:rsid w:val="00E31043"/>
    <w:rsid w:val="00E331CA"/>
    <w:rsid w:val="00E37A47"/>
    <w:rsid w:val="00E40F32"/>
    <w:rsid w:val="00E47899"/>
    <w:rsid w:val="00E47C13"/>
    <w:rsid w:val="00E826BB"/>
    <w:rsid w:val="00E90984"/>
    <w:rsid w:val="00E92673"/>
    <w:rsid w:val="00E93902"/>
    <w:rsid w:val="00EA0D20"/>
    <w:rsid w:val="00EB4FDA"/>
    <w:rsid w:val="00EB5584"/>
    <w:rsid w:val="00EC6934"/>
    <w:rsid w:val="00ED36F5"/>
    <w:rsid w:val="00ED5BBC"/>
    <w:rsid w:val="00EF03E5"/>
    <w:rsid w:val="00F01F86"/>
    <w:rsid w:val="00F17BE4"/>
    <w:rsid w:val="00F246AD"/>
    <w:rsid w:val="00F36E21"/>
    <w:rsid w:val="00F40275"/>
    <w:rsid w:val="00F425CB"/>
    <w:rsid w:val="00F43FC3"/>
    <w:rsid w:val="00F475FF"/>
    <w:rsid w:val="00F64D3F"/>
    <w:rsid w:val="00F762E2"/>
    <w:rsid w:val="00F83C19"/>
    <w:rsid w:val="00FA4443"/>
    <w:rsid w:val="00FF127E"/>
    <w:rsid w:val="00FF2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8CA83"/>
  <w15:docId w15:val="{91B257E1-195D-4720-BD4F-5A7D9DB1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248465163">
      <w:bodyDiv w:val="1"/>
      <w:marLeft w:val="0"/>
      <w:marRight w:val="0"/>
      <w:marTop w:val="0"/>
      <w:marBottom w:val="0"/>
      <w:divBdr>
        <w:top w:val="none" w:sz="0" w:space="0" w:color="auto"/>
        <w:left w:val="none" w:sz="0" w:space="0" w:color="auto"/>
        <w:bottom w:val="none" w:sz="0" w:space="0" w:color="auto"/>
        <w:right w:val="none" w:sz="0" w:space="0" w:color="auto"/>
      </w:divBdr>
    </w:div>
    <w:div w:id="319120360">
      <w:bodyDiv w:val="1"/>
      <w:marLeft w:val="0"/>
      <w:marRight w:val="0"/>
      <w:marTop w:val="0"/>
      <w:marBottom w:val="0"/>
      <w:divBdr>
        <w:top w:val="none" w:sz="0" w:space="0" w:color="auto"/>
        <w:left w:val="none" w:sz="0" w:space="0" w:color="auto"/>
        <w:bottom w:val="none" w:sz="0" w:space="0" w:color="auto"/>
        <w:right w:val="none" w:sz="0" w:space="0" w:color="auto"/>
      </w:divBdr>
    </w:div>
    <w:div w:id="322702798">
      <w:bodyDiv w:val="1"/>
      <w:marLeft w:val="0"/>
      <w:marRight w:val="0"/>
      <w:marTop w:val="0"/>
      <w:marBottom w:val="0"/>
      <w:divBdr>
        <w:top w:val="none" w:sz="0" w:space="0" w:color="auto"/>
        <w:left w:val="none" w:sz="0" w:space="0" w:color="auto"/>
        <w:bottom w:val="none" w:sz="0" w:space="0" w:color="auto"/>
        <w:right w:val="none" w:sz="0" w:space="0" w:color="auto"/>
      </w:divBdr>
    </w:div>
    <w:div w:id="2045446440">
      <w:bodyDiv w:val="1"/>
      <w:marLeft w:val="0"/>
      <w:marRight w:val="0"/>
      <w:marTop w:val="0"/>
      <w:marBottom w:val="0"/>
      <w:divBdr>
        <w:top w:val="none" w:sz="0" w:space="0" w:color="auto"/>
        <w:left w:val="none" w:sz="0" w:space="0" w:color="auto"/>
        <w:bottom w:val="none" w:sz="0" w:space="0" w:color="auto"/>
        <w:right w:val="none" w:sz="0" w:space="0" w:color="auto"/>
      </w:divBdr>
    </w:div>
    <w:div w:id="21408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18</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Charlotte Fursdon</cp:lastModifiedBy>
  <cp:revision>4</cp:revision>
  <cp:lastPrinted>2021-04-15T14:34:00Z</cp:lastPrinted>
  <dcterms:created xsi:type="dcterms:W3CDTF">2022-04-14T22:21:00Z</dcterms:created>
  <dcterms:modified xsi:type="dcterms:W3CDTF">2022-05-11T21:45:00Z</dcterms:modified>
</cp:coreProperties>
</file>